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УВЕДОМЛЕНИЕ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о  проведении  общественного  обсуждения  проекта программы профилактики рисков причинения вреда (ущерба) охраняемым законом ценностям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</w:t>
      </w:r>
      <w:r w:rsidRPr="006824E5">
        <w:rPr>
          <w:rFonts w:ascii="Times New Roman" w:hAnsi="Times New Roman"/>
          <w:color w:val="auto"/>
          <w:sz w:val="28"/>
          <w:szCs w:val="28"/>
        </w:rPr>
        <w:t>_______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6824E5">
        <w:rPr>
          <w:rFonts w:ascii="Times New Roman" w:hAnsi="Times New Roman"/>
          <w:color w:val="auto"/>
          <w:sz w:val="28"/>
          <w:szCs w:val="28"/>
        </w:rPr>
        <w:t>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6824E5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25C70">
        <w:rPr>
          <w:rFonts w:ascii="Times New Roman" w:hAnsi="Times New Roman"/>
          <w:color w:val="auto"/>
          <w:sz w:val="28"/>
          <w:szCs w:val="28"/>
        </w:rPr>
        <w:t xml:space="preserve">  Сроки приема предложений: с "13</w:t>
      </w:r>
      <w:r w:rsidRPr="006824E5">
        <w:rPr>
          <w:rFonts w:ascii="Times New Roman" w:hAnsi="Times New Roman"/>
          <w:color w:val="auto"/>
          <w:sz w:val="28"/>
          <w:szCs w:val="28"/>
        </w:rPr>
        <w:t>"сентября 202</w:t>
      </w:r>
      <w:r w:rsidR="00025C70">
        <w:rPr>
          <w:rFonts w:ascii="Times New Roman" w:hAnsi="Times New Roman"/>
          <w:color w:val="auto"/>
          <w:sz w:val="28"/>
          <w:szCs w:val="28"/>
        </w:rPr>
        <w:t>2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="00366F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</w:rPr>
        <w:t>по "01" октября 202</w:t>
      </w:r>
      <w:r w:rsidR="00025C70">
        <w:rPr>
          <w:rFonts w:ascii="Times New Roman" w:hAnsi="Times New Roman"/>
          <w:color w:val="auto"/>
          <w:sz w:val="28"/>
          <w:szCs w:val="28"/>
        </w:rPr>
        <w:t>2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4031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1 Волгоградская область Нехаевский район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ст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 xml:space="preserve"> Нехаевская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ул.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 xml:space="preserve"> Ленина дом 47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="00366F5A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366F5A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Иванов Николай Александрович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6824E5">
        <w:rPr>
          <w:rFonts w:ascii="Times New Roman" w:hAnsi="Times New Roman"/>
          <w:color w:val="auto"/>
          <w:sz w:val="28"/>
          <w:szCs w:val="28"/>
        </w:rPr>
        <w:t>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vertAlign w:val="superscript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на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202</w:t>
      </w:r>
      <w:r w:rsidR="00025C70">
        <w:rPr>
          <w:rFonts w:ascii="Times New Roman" w:hAnsi="Times New Roman"/>
          <w:color w:val="auto"/>
          <w:sz w:val="28"/>
          <w:szCs w:val="28"/>
          <w:u w:val="single"/>
        </w:rPr>
        <w:t>3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год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»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размещены на официальном   сайте   разработчика   </w:t>
      </w:r>
      <w:r w:rsidRPr="006824E5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Интернетhttps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://</w:t>
      </w:r>
      <w:r w:rsidR="001E2C7B" w:rsidRPr="001E2C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2C7B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1E2C7B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="001E2C7B" w:rsidRPr="00366F5A">
        <w:rPr>
          <w:rFonts w:ascii="Times New Roman" w:hAnsi="Times New Roman"/>
          <w:color w:val="auto"/>
          <w:sz w:val="28"/>
          <w:szCs w:val="28"/>
          <w:highlight w:val="yellow"/>
          <w:u w:val="single"/>
        </w:rPr>
        <w:t xml:space="preserve"> </w:t>
      </w:r>
      <w:r w:rsidRPr="001E2C7B">
        <w:rPr>
          <w:rFonts w:ascii="Times New Roman" w:hAnsi="Times New Roman"/>
          <w:color w:val="auto"/>
          <w:sz w:val="28"/>
          <w:szCs w:val="28"/>
          <w:u w:val="single"/>
        </w:rPr>
        <w:t>nex.ru/__.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025C70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"13" сентября 2022</w:t>
      </w:r>
      <w:r w:rsidR="006824E5"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6824E5" w:rsidRPr="006824E5" w:rsidTr="006824E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824E5" w:rsidRPr="006824E5" w:rsidTr="006824E5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 w:rsidP="006824E5">
      <w:pPr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366F5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025C70" w:rsidRDefault="00941893">
      <w:pPr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от _____09.202</w:t>
      </w:r>
      <w:r w:rsidR="00025C70" w:rsidRPr="00025C70">
        <w:rPr>
          <w:rFonts w:ascii="Times New Roman" w:hAnsi="Times New Roman"/>
          <w:sz w:val="28"/>
        </w:rPr>
        <w:t>2</w:t>
      </w:r>
      <w:r w:rsidRPr="00025C70">
        <w:rPr>
          <w:rFonts w:ascii="Times New Roman" w:hAnsi="Times New Roman"/>
          <w:sz w:val="28"/>
        </w:rPr>
        <w:t xml:space="preserve"> г                                        </w:t>
      </w:r>
      <w:r w:rsidR="009073DD" w:rsidRPr="00025C70">
        <w:rPr>
          <w:rFonts w:ascii="Times New Roman" w:hAnsi="Times New Roman"/>
          <w:sz w:val="28"/>
        </w:rPr>
        <w:t xml:space="preserve"> № ____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right="3544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025C70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те</w:t>
      </w:r>
      <w:r w:rsidR="00E70622" w:rsidRPr="00025C70">
        <w:rPr>
          <w:rFonts w:ascii="Times New Roman" w:hAnsi="Times New Roman"/>
          <w:sz w:val="28"/>
        </w:rPr>
        <w:t xml:space="preserve">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</w:t>
      </w:r>
      <w:r w:rsidR="00B949B6" w:rsidRPr="00025C70">
        <w:rPr>
          <w:rFonts w:ascii="Times New Roman" w:hAnsi="Times New Roman"/>
          <w:sz w:val="28"/>
        </w:rPr>
        <w:t>поселения на</w:t>
      </w:r>
      <w:r w:rsidRPr="00025C70">
        <w:rPr>
          <w:rFonts w:ascii="Times New Roman" w:hAnsi="Times New Roman"/>
          <w:sz w:val="28"/>
        </w:rPr>
        <w:t xml:space="preserve"> 202</w:t>
      </w:r>
      <w:r w:rsidR="000834C5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год </w:t>
      </w:r>
    </w:p>
    <w:p w:rsidR="000576D5" w:rsidRPr="00025C70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025C70">
        <w:rPr>
          <w:rFonts w:ascii="Times New Roman" w:hAnsi="Times New Roman"/>
          <w:sz w:val="28"/>
        </w:rPr>
        <w:t xml:space="preserve">твуясь Уставом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поселения, </w:t>
      </w:r>
      <w:r w:rsidRPr="00025C70">
        <w:rPr>
          <w:rFonts w:ascii="Times New Roman" w:hAnsi="Times New Roman"/>
          <w:sz w:val="28"/>
        </w:rPr>
        <w:t xml:space="preserve"> администрация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025C70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</w:t>
      </w:r>
      <w:r w:rsidR="00E70622" w:rsidRPr="00025C70">
        <w:rPr>
          <w:rFonts w:ascii="Times New Roman" w:hAnsi="Times New Roman"/>
          <w:sz w:val="28"/>
        </w:rPr>
        <w:t xml:space="preserve">ерритории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>на 202</w:t>
      </w:r>
      <w:r w:rsidR="000834C5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025C70">
        <w:rPr>
          <w:rFonts w:ascii="Times New Roman" w:hAnsi="Times New Roman"/>
          <w:sz w:val="28"/>
        </w:rPr>
        <w:t>оставляю за собой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3. Настоящее постановление вступает в силу с 1 января 202</w:t>
      </w:r>
      <w:r w:rsidR="00025C70" w:rsidRPr="00025C70">
        <w:rPr>
          <w:rFonts w:ascii="Times New Roman" w:hAnsi="Times New Roman"/>
          <w:sz w:val="28"/>
        </w:rPr>
        <w:t>3</w:t>
      </w:r>
      <w:r w:rsidRPr="00025C70">
        <w:rPr>
          <w:rFonts w:ascii="Times New Roman" w:hAnsi="Times New Roman"/>
          <w:sz w:val="28"/>
        </w:rPr>
        <w:t xml:space="preserve">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Pr="00366F5A" w:rsidRDefault="00366F5A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E70622">
        <w:rPr>
          <w:sz w:val="28"/>
        </w:rPr>
        <w:t xml:space="preserve"> сельского поселения                                             </w:t>
      </w:r>
      <w:r>
        <w:rPr>
          <w:rFonts w:asciiTheme="minorHAnsi" w:hAnsiTheme="minorHAnsi"/>
          <w:sz w:val="28"/>
        </w:rPr>
        <w:t>Н.А. Иванов</w:t>
      </w:r>
    </w:p>
    <w:p w:rsidR="000576D5" w:rsidRDefault="009073DD" w:rsidP="00366F5A">
      <w:pPr>
        <w:jc w:val="right"/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 w:rsidP="00366F5A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366F5A">
        <w:rPr>
          <w:rFonts w:asciiTheme="minorHAnsi" w:hAnsiTheme="minorHAnsi"/>
          <w:sz w:val="28"/>
        </w:rPr>
        <w:t>Нехаевского</w:t>
      </w:r>
      <w:r>
        <w:rPr>
          <w:sz w:val="28"/>
        </w:rPr>
        <w:t xml:space="preserve"> сельского поселения</w:t>
      </w:r>
    </w:p>
    <w:p w:rsidR="000576D5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                      от ______09.202</w:t>
      </w:r>
      <w:r w:rsidR="00025C70">
        <w:rPr>
          <w:rFonts w:asciiTheme="minorHAnsi" w:hAnsiTheme="minorHAnsi"/>
          <w:sz w:val="28"/>
        </w:rPr>
        <w:t>2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</w:t>
      </w:r>
      <w:r w:rsidR="00366F5A">
        <w:rPr>
          <w:rFonts w:asciiTheme="minorHAnsi" w:hAnsiTheme="minorHAnsi"/>
          <w:b/>
          <w:sz w:val="28"/>
        </w:rPr>
        <w:t>Нехаевского</w:t>
      </w:r>
      <w:r w:rsidR="00213197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на 202</w:t>
      </w:r>
      <w:r w:rsidR="00025C70">
        <w:rPr>
          <w:rFonts w:asciiTheme="minorHAnsi" w:hAnsiTheme="minorHAnsi"/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025C70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  <w:rPr>
          <w:rStyle w:val="1"/>
          <w:rFonts w:asciiTheme="minorHAnsi" w:hAnsiTheme="minorHAnsi"/>
          <w:sz w:val="28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3C1B43" w:rsidRPr="003C1B43" w:rsidRDefault="003C1B43">
      <w:pPr>
        <w:ind w:firstLine="709"/>
        <w:jc w:val="both"/>
        <w:rPr>
          <w:rFonts w:asciiTheme="minorHAnsi" w:hAnsiTheme="minorHAnsi"/>
        </w:rPr>
      </w:pP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</w:t>
      </w:r>
      <w:r>
        <w:rPr>
          <w:rFonts w:ascii="Times New Roman" w:hAnsi="Times New Roman"/>
          <w:sz w:val="28"/>
        </w:rPr>
        <w:lastRenderedPageBreak/>
        <w:t>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3C1B43" w:rsidRPr="005D1775" w:rsidRDefault="003C1B43" w:rsidP="003C1B43">
      <w:pPr>
        <w:ind w:left="100" w:right="190" w:firstLine="4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3.2. Проведение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программы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профилактики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направлено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решение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следующих задач: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(ущерба)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охраняемым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законом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ценностям;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правосознания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правовой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культуры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руководителей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государственной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власти,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местного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самоуправления,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юридических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лиц,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граждан;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3.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возможной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способствующих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ее</w:t>
      </w:r>
      <w:r w:rsidRPr="005D1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снижению;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факторов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угрозы;</w:t>
      </w:r>
    </w:p>
    <w:p w:rsidR="003C1B43" w:rsidRPr="005D1775" w:rsidRDefault="003C1B43" w:rsidP="003C1B43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5.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состояния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подконтрольной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среды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установление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зависимости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видов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интенсивности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от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присвоенных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контролируемым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лицам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уровней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риска".;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366F5A" w:rsidP="0036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213197" w:rsidRPr="001C0645">
              <w:rPr>
                <w:rFonts w:ascii="Times New Roman" w:hAnsi="Times New Roman"/>
              </w:rPr>
              <w:t xml:space="preserve"> специалист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Таланов А.А.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 w:rsidP="00366F5A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</w:t>
            </w:r>
            <w:r w:rsidR="00366F5A">
              <w:rPr>
                <w:rFonts w:asciiTheme="minorHAnsi" w:hAnsiTheme="minorHAnsi"/>
              </w:rPr>
              <w:t>Иванов Н.А.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366F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 Н.А.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366F5A" w:rsidP="00366F5A">
            <w:pPr>
              <w:jc w:val="center"/>
            </w:pPr>
            <w:r>
              <w:rPr>
                <w:rFonts w:asciiTheme="minorHAnsi" w:hAnsiTheme="minorHAnsi"/>
              </w:rPr>
              <w:t>Иванов Н.А.</w:t>
            </w:r>
            <w:r w:rsidR="001C0645" w:rsidRPr="001C0645">
              <w:t xml:space="preserve"> , </w:t>
            </w:r>
            <w:r>
              <w:rPr>
                <w:rFonts w:asciiTheme="minorHAnsi" w:hAnsiTheme="minorHAnsi"/>
              </w:rPr>
              <w:t>ведущий</w:t>
            </w:r>
            <w:r w:rsidR="001C0645" w:rsidRPr="001C0645">
              <w:t xml:space="preserve"> специалист </w:t>
            </w:r>
            <w:r>
              <w:rPr>
                <w:rFonts w:asciiTheme="minorHAnsi" w:hAnsiTheme="minorHAnsi"/>
              </w:rPr>
              <w:t>Таланов А.А.</w:t>
            </w:r>
            <w:r w:rsidR="001C0645" w:rsidRPr="001C0645">
              <w:t xml:space="preserve">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Pr="00366F5A" w:rsidRDefault="00366F5A" w:rsidP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Иванов Н.А.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1B43" w:rsidRDefault="00BA2DB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  <w:r w:rsidR="003C1B43" w:rsidRPr="003C1B43">
        <w:rPr>
          <w:rFonts w:ascii="Times New Roman" w:hAnsi="Times New Roman"/>
          <w:sz w:val="28"/>
          <w:szCs w:val="28"/>
        </w:rPr>
        <w:t xml:space="preserve"> </w:t>
      </w:r>
    </w:p>
    <w:p w:rsidR="003C1B43" w:rsidRPr="005D1775" w:rsidRDefault="003C1B4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</w:t>
      </w:r>
      <w:r w:rsidRPr="005D1775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3C1B43" w:rsidRPr="005D1775" w:rsidRDefault="003C1B43" w:rsidP="003C1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BA2DB3" w:rsidRPr="003C1B43" w:rsidRDefault="003C1B43" w:rsidP="00BA2DB3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56" w:rsidRDefault="00121D56">
      <w:pPr>
        <w:spacing w:line="240" w:lineRule="auto"/>
      </w:pPr>
      <w:r>
        <w:separator/>
      </w:r>
    </w:p>
  </w:endnote>
  <w:endnote w:type="continuationSeparator" w:id="0">
    <w:p w:rsidR="00121D56" w:rsidRDefault="0012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56" w:rsidRDefault="00121D56">
      <w:pPr>
        <w:spacing w:line="240" w:lineRule="auto"/>
      </w:pPr>
      <w:r>
        <w:separator/>
      </w:r>
    </w:p>
  </w:footnote>
  <w:footnote w:type="continuationSeparator" w:id="0">
    <w:p w:rsidR="00121D56" w:rsidRDefault="00121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25C70"/>
    <w:rsid w:val="000576D5"/>
    <w:rsid w:val="000834C5"/>
    <w:rsid w:val="00121D56"/>
    <w:rsid w:val="00127AC3"/>
    <w:rsid w:val="001B1603"/>
    <w:rsid w:val="001C0645"/>
    <w:rsid w:val="001E2C7B"/>
    <w:rsid w:val="00213197"/>
    <w:rsid w:val="00264A0D"/>
    <w:rsid w:val="00266A84"/>
    <w:rsid w:val="002B11BE"/>
    <w:rsid w:val="00355BFC"/>
    <w:rsid w:val="00366F5A"/>
    <w:rsid w:val="003C1B43"/>
    <w:rsid w:val="0056380D"/>
    <w:rsid w:val="00673A10"/>
    <w:rsid w:val="006824E5"/>
    <w:rsid w:val="006E4D2D"/>
    <w:rsid w:val="0089680E"/>
    <w:rsid w:val="009073DD"/>
    <w:rsid w:val="00914056"/>
    <w:rsid w:val="00920AAE"/>
    <w:rsid w:val="00921B97"/>
    <w:rsid w:val="00941893"/>
    <w:rsid w:val="00B949B6"/>
    <w:rsid w:val="00BA2DB3"/>
    <w:rsid w:val="00C37662"/>
    <w:rsid w:val="00CF0390"/>
    <w:rsid w:val="00E13A2A"/>
    <w:rsid w:val="00E70622"/>
    <w:rsid w:val="00EC7014"/>
    <w:rsid w:val="00EE2F9A"/>
    <w:rsid w:val="00E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1096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4</cp:revision>
  <dcterms:created xsi:type="dcterms:W3CDTF">2022-09-12T06:45:00Z</dcterms:created>
  <dcterms:modified xsi:type="dcterms:W3CDTF">2022-09-12T10:08:00Z</dcterms:modified>
</cp:coreProperties>
</file>