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17E" w:rsidRPr="002A5070" w:rsidRDefault="0071417E" w:rsidP="00490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5070">
        <w:rPr>
          <w:rFonts w:ascii="Times New Roman" w:hAnsi="Times New Roman"/>
          <w:sz w:val="24"/>
          <w:szCs w:val="24"/>
        </w:rPr>
        <w:t>АКТ</w:t>
      </w:r>
      <w:r w:rsidR="00586C37" w:rsidRPr="002A5070">
        <w:rPr>
          <w:rFonts w:ascii="Times New Roman" w:hAnsi="Times New Roman"/>
          <w:sz w:val="24"/>
          <w:szCs w:val="24"/>
        </w:rPr>
        <w:t xml:space="preserve"> № </w:t>
      </w:r>
      <w:r w:rsidR="00A34FCD" w:rsidRPr="002A5070">
        <w:rPr>
          <w:rFonts w:ascii="Times New Roman" w:hAnsi="Times New Roman"/>
          <w:sz w:val="24"/>
          <w:szCs w:val="24"/>
        </w:rPr>
        <w:t>1</w:t>
      </w:r>
    </w:p>
    <w:p w:rsidR="00194485" w:rsidRPr="002A5070" w:rsidRDefault="0011787A" w:rsidP="00490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5070">
        <w:rPr>
          <w:rFonts w:ascii="Times New Roman" w:hAnsi="Times New Roman"/>
          <w:sz w:val="24"/>
          <w:szCs w:val="24"/>
        </w:rPr>
        <w:t xml:space="preserve">камеральной </w:t>
      </w:r>
      <w:r w:rsidR="00194485" w:rsidRPr="002A5070">
        <w:rPr>
          <w:rFonts w:ascii="Times New Roman" w:hAnsi="Times New Roman"/>
          <w:sz w:val="24"/>
          <w:szCs w:val="24"/>
        </w:rPr>
        <w:t xml:space="preserve">проверки </w:t>
      </w:r>
      <w:r w:rsidR="0071417E" w:rsidRPr="002A5070">
        <w:rPr>
          <w:rFonts w:ascii="Times New Roman" w:hAnsi="Times New Roman"/>
          <w:sz w:val="24"/>
          <w:szCs w:val="24"/>
        </w:rPr>
        <w:t xml:space="preserve">соблюдения законодательства </w:t>
      </w:r>
      <w:r w:rsidR="00AF2CE0" w:rsidRPr="002A5070">
        <w:rPr>
          <w:rFonts w:ascii="Times New Roman" w:hAnsi="Times New Roman"/>
          <w:sz w:val="24"/>
          <w:szCs w:val="24"/>
        </w:rPr>
        <w:t xml:space="preserve">о контрактной системе </w:t>
      </w:r>
    </w:p>
    <w:p w:rsidR="00AF2CE0" w:rsidRPr="002A5070" w:rsidRDefault="0071417E" w:rsidP="00490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5070">
        <w:rPr>
          <w:rFonts w:ascii="Times New Roman" w:hAnsi="Times New Roman"/>
          <w:sz w:val="24"/>
          <w:szCs w:val="24"/>
        </w:rPr>
        <w:t>в сфере закупок товаров,работ, услуг для обеспечения муниципальных нужд</w:t>
      </w:r>
    </w:p>
    <w:p w:rsidR="00974952" w:rsidRPr="002A5070" w:rsidRDefault="0067122F" w:rsidP="00490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Нехаевского сельского</w:t>
      </w:r>
      <w:r w:rsidR="0083337B">
        <w:rPr>
          <w:rFonts w:ascii="Times New Roman" w:hAnsi="Times New Roman"/>
          <w:sz w:val="24"/>
          <w:szCs w:val="24"/>
        </w:rPr>
        <w:t xml:space="preserve"> поселения</w:t>
      </w:r>
    </w:p>
    <w:p w:rsidR="00490479" w:rsidRPr="002A5070" w:rsidRDefault="00633690" w:rsidP="00490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5070">
        <w:rPr>
          <w:rFonts w:ascii="Times New Roman" w:hAnsi="Times New Roman"/>
          <w:sz w:val="24"/>
          <w:szCs w:val="24"/>
        </w:rPr>
        <w:t>Нехаевского муниципального района Волгоградской области</w:t>
      </w:r>
    </w:p>
    <w:p w:rsidR="002A5070" w:rsidRPr="002A5070" w:rsidRDefault="002A5070" w:rsidP="00490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392E" w:rsidRPr="002A5070" w:rsidRDefault="008A392E" w:rsidP="008A3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4A7" w:rsidRPr="002A5070" w:rsidRDefault="008A392E" w:rsidP="008A3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5070">
        <w:rPr>
          <w:rFonts w:ascii="Times New Roman" w:hAnsi="Times New Roman"/>
          <w:sz w:val="24"/>
          <w:szCs w:val="24"/>
        </w:rPr>
        <w:t xml:space="preserve">ст.Нехаевская                                                                                           </w:t>
      </w:r>
      <w:r w:rsidR="0067122F">
        <w:rPr>
          <w:rFonts w:ascii="Times New Roman" w:hAnsi="Times New Roman"/>
          <w:sz w:val="24"/>
          <w:szCs w:val="24"/>
        </w:rPr>
        <w:t>18.03.2023</w:t>
      </w:r>
      <w:r w:rsidRPr="002A5070">
        <w:rPr>
          <w:rFonts w:ascii="Times New Roman" w:hAnsi="Times New Roman"/>
          <w:sz w:val="24"/>
          <w:szCs w:val="24"/>
        </w:rPr>
        <w:t xml:space="preserve"> года</w:t>
      </w:r>
    </w:p>
    <w:p w:rsidR="008A392E" w:rsidRPr="002A5070" w:rsidRDefault="008A392E" w:rsidP="008A3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070" w:rsidRDefault="002A5070" w:rsidP="008A3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392E" w:rsidRDefault="008A392E" w:rsidP="002A5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92E">
        <w:rPr>
          <w:rFonts w:ascii="Times New Roman" w:hAnsi="Times New Roman"/>
          <w:sz w:val="24"/>
          <w:szCs w:val="24"/>
        </w:rPr>
        <w:tab/>
      </w:r>
      <w:r w:rsidRPr="008A392E">
        <w:rPr>
          <w:rFonts w:ascii="Times New Roman" w:hAnsi="Times New Roman"/>
          <w:sz w:val="24"/>
          <w:szCs w:val="24"/>
          <w:u w:val="single"/>
        </w:rPr>
        <w:t xml:space="preserve">Контрольное мероприятие проведено на основании </w:t>
      </w:r>
      <w:r w:rsidRPr="008A392E">
        <w:rPr>
          <w:rFonts w:ascii="Times New Roman" w:hAnsi="Times New Roman"/>
          <w:sz w:val="24"/>
          <w:szCs w:val="24"/>
        </w:rPr>
        <w:t xml:space="preserve">распоряжения главы Нехаевского </w:t>
      </w:r>
      <w:r w:rsidR="0067122F">
        <w:rPr>
          <w:rFonts w:ascii="Times New Roman" w:hAnsi="Times New Roman"/>
          <w:sz w:val="24"/>
          <w:szCs w:val="24"/>
        </w:rPr>
        <w:t>сельского поселения</w:t>
      </w:r>
      <w:r w:rsidRPr="008A392E">
        <w:rPr>
          <w:rFonts w:ascii="Times New Roman" w:hAnsi="Times New Roman"/>
          <w:sz w:val="24"/>
          <w:szCs w:val="24"/>
        </w:rPr>
        <w:t xml:space="preserve"> от </w:t>
      </w:r>
      <w:r w:rsidR="0067122F">
        <w:rPr>
          <w:rFonts w:ascii="Times New Roman" w:hAnsi="Times New Roman"/>
          <w:sz w:val="24"/>
          <w:szCs w:val="24"/>
        </w:rPr>
        <w:t>28</w:t>
      </w:r>
      <w:r w:rsidRPr="008A392E">
        <w:rPr>
          <w:rFonts w:ascii="Times New Roman" w:hAnsi="Times New Roman"/>
          <w:sz w:val="24"/>
          <w:szCs w:val="24"/>
        </w:rPr>
        <w:t>.0</w:t>
      </w:r>
      <w:r w:rsidR="0067122F">
        <w:rPr>
          <w:rFonts w:ascii="Times New Roman" w:hAnsi="Times New Roman"/>
          <w:sz w:val="24"/>
          <w:szCs w:val="24"/>
        </w:rPr>
        <w:t>3</w:t>
      </w:r>
      <w:r w:rsidRPr="008A392E">
        <w:rPr>
          <w:rFonts w:ascii="Times New Roman" w:hAnsi="Times New Roman"/>
          <w:sz w:val="24"/>
          <w:szCs w:val="24"/>
        </w:rPr>
        <w:t>.202</w:t>
      </w:r>
      <w:r w:rsidR="0067122F">
        <w:rPr>
          <w:rFonts w:ascii="Times New Roman" w:hAnsi="Times New Roman"/>
          <w:sz w:val="24"/>
          <w:szCs w:val="24"/>
        </w:rPr>
        <w:t>3</w:t>
      </w:r>
      <w:r w:rsidRPr="008A392E">
        <w:rPr>
          <w:rFonts w:ascii="Times New Roman" w:hAnsi="Times New Roman"/>
          <w:sz w:val="24"/>
          <w:szCs w:val="24"/>
        </w:rPr>
        <w:t xml:space="preserve"> № 1</w:t>
      </w:r>
      <w:r w:rsidR="0067122F">
        <w:rPr>
          <w:rFonts w:ascii="Times New Roman" w:hAnsi="Times New Roman"/>
          <w:sz w:val="24"/>
          <w:szCs w:val="24"/>
        </w:rPr>
        <w:t>0</w:t>
      </w:r>
      <w:r w:rsidRPr="008A392E">
        <w:rPr>
          <w:rFonts w:ascii="Times New Roman" w:hAnsi="Times New Roman"/>
          <w:sz w:val="24"/>
          <w:szCs w:val="24"/>
        </w:rPr>
        <w:t xml:space="preserve"> «О проведении плановой  проверки </w:t>
      </w:r>
      <w:r w:rsidR="0067122F">
        <w:rPr>
          <w:rFonts w:ascii="Times New Roman" w:hAnsi="Times New Roman"/>
          <w:sz w:val="24"/>
          <w:szCs w:val="24"/>
        </w:rPr>
        <w:t xml:space="preserve">по внутреннему финансовому контролю в сфере закупок в </w:t>
      </w:r>
      <w:r w:rsidR="00E52E0D">
        <w:rPr>
          <w:rFonts w:ascii="Times New Roman" w:hAnsi="Times New Roman"/>
          <w:sz w:val="24"/>
          <w:szCs w:val="24"/>
        </w:rPr>
        <w:t>Н</w:t>
      </w:r>
      <w:r w:rsidR="0067122F">
        <w:rPr>
          <w:rFonts w:ascii="Times New Roman" w:hAnsi="Times New Roman"/>
          <w:sz w:val="24"/>
          <w:szCs w:val="24"/>
        </w:rPr>
        <w:t>ехаевском сельском поселении</w:t>
      </w:r>
    </w:p>
    <w:p w:rsidR="008A392E" w:rsidRDefault="008A392E" w:rsidP="002A5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392E">
        <w:rPr>
          <w:rFonts w:ascii="Times New Roman" w:hAnsi="Times New Roman"/>
          <w:sz w:val="24"/>
          <w:szCs w:val="24"/>
          <w:u w:val="single"/>
        </w:rPr>
        <w:t>Тема контрольного мероприятия:</w:t>
      </w:r>
      <w:r w:rsidR="001E3BA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A392E">
        <w:rPr>
          <w:rFonts w:ascii="Times New Roman" w:hAnsi="Times New Roman"/>
          <w:sz w:val="24"/>
          <w:szCs w:val="24"/>
        </w:rPr>
        <w:t xml:space="preserve">соблюдение </w:t>
      </w:r>
      <w:r>
        <w:rPr>
          <w:rFonts w:ascii="Times New Roman" w:hAnsi="Times New Roman"/>
          <w:sz w:val="24"/>
          <w:szCs w:val="24"/>
        </w:rPr>
        <w:t>требований, п</w:t>
      </w:r>
      <w:r w:rsidR="00E55B11">
        <w:rPr>
          <w:rFonts w:ascii="Times New Roman" w:hAnsi="Times New Roman"/>
          <w:sz w:val="24"/>
          <w:szCs w:val="24"/>
        </w:rPr>
        <w:t>редусмотренных пунктом 8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5B6788">
        <w:rPr>
          <w:rFonts w:ascii="Times New Roman" w:hAnsi="Times New Roman"/>
          <w:sz w:val="24"/>
          <w:szCs w:val="24"/>
        </w:rPr>
        <w:t>.</w:t>
      </w:r>
    </w:p>
    <w:p w:rsidR="005B6788" w:rsidRDefault="005B6788" w:rsidP="002A5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5B6788">
        <w:rPr>
          <w:rFonts w:ascii="Times New Roman" w:hAnsi="Times New Roman"/>
          <w:sz w:val="24"/>
          <w:szCs w:val="24"/>
          <w:u w:val="single"/>
        </w:rPr>
        <w:t>Проверяемый период:</w:t>
      </w:r>
      <w:r>
        <w:rPr>
          <w:rFonts w:ascii="Times New Roman" w:hAnsi="Times New Roman"/>
          <w:sz w:val="24"/>
          <w:szCs w:val="24"/>
          <w:u w:val="single"/>
        </w:rPr>
        <w:t xml:space="preserve"> 01.01.202</w:t>
      </w:r>
      <w:r w:rsidR="0067122F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 xml:space="preserve"> по 31.12.202</w:t>
      </w:r>
      <w:r w:rsidR="0067122F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 xml:space="preserve"> г. </w:t>
      </w:r>
    </w:p>
    <w:p w:rsidR="00986D08" w:rsidRPr="005B6788" w:rsidRDefault="00986D08" w:rsidP="002A5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6D08">
        <w:rPr>
          <w:rFonts w:ascii="Times New Roman" w:hAnsi="Times New Roman"/>
          <w:sz w:val="24"/>
          <w:szCs w:val="24"/>
          <w:u w:val="single"/>
        </w:rPr>
        <w:t>К проведению контрольного мероприятия</w:t>
      </w:r>
      <w:r>
        <w:rPr>
          <w:rFonts w:ascii="Times New Roman" w:hAnsi="Times New Roman"/>
          <w:sz w:val="24"/>
          <w:szCs w:val="24"/>
        </w:rPr>
        <w:t xml:space="preserve"> другие специалисты и независимые эксперты </w:t>
      </w:r>
      <w:r w:rsidRPr="00986D08">
        <w:rPr>
          <w:rFonts w:ascii="Times New Roman" w:hAnsi="Times New Roman"/>
          <w:sz w:val="24"/>
          <w:szCs w:val="24"/>
          <w:u w:val="single"/>
        </w:rPr>
        <w:t>не привлекались</w:t>
      </w:r>
      <w:r>
        <w:rPr>
          <w:rFonts w:ascii="Times New Roman" w:hAnsi="Times New Roman"/>
          <w:sz w:val="24"/>
          <w:szCs w:val="24"/>
        </w:rPr>
        <w:t>.</w:t>
      </w:r>
    </w:p>
    <w:p w:rsidR="00986D08" w:rsidRDefault="00986D08" w:rsidP="002A5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D08">
        <w:rPr>
          <w:rFonts w:ascii="Times New Roman" w:hAnsi="Times New Roman"/>
          <w:sz w:val="24"/>
          <w:szCs w:val="24"/>
        </w:rPr>
        <w:tab/>
      </w:r>
      <w:r w:rsidRPr="00880206">
        <w:rPr>
          <w:rFonts w:ascii="Times New Roman" w:hAnsi="Times New Roman"/>
          <w:sz w:val="24"/>
          <w:szCs w:val="24"/>
          <w:u w:val="single"/>
        </w:rPr>
        <w:t>При проведении контрольного мероприятия</w:t>
      </w:r>
      <w:r w:rsidRPr="00880206">
        <w:rPr>
          <w:rFonts w:ascii="Times New Roman" w:hAnsi="Times New Roman"/>
          <w:sz w:val="24"/>
          <w:szCs w:val="24"/>
        </w:rPr>
        <w:t xml:space="preserve"> проведены контрольные действия по документальному изучению в отношении документов о планировании </w:t>
      </w:r>
      <w:r w:rsidR="00A94AF6">
        <w:rPr>
          <w:rFonts w:ascii="Times New Roman" w:hAnsi="Times New Roman"/>
          <w:sz w:val="24"/>
          <w:szCs w:val="24"/>
        </w:rPr>
        <w:t xml:space="preserve">и </w:t>
      </w:r>
      <w:r w:rsidRPr="00880206">
        <w:rPr>
          <w:rFonts w:ascii="Times New Roman" w:hAnsi="Times New Roman"/>
          <w:sz w:val="24"/>
          <w:szCs w:val="24"/>
        </w:rPr>
        <w:t>об осуществлении закупок товаров, работ, услуг для обеспечения</w:t>
      </w:r>
      <w:r w:rsidR="00880206" w:rsidRPr="00880206">
        <w:rPr>
          <w:rFonts w:ascii="Times New Roman" w:hAnsi="Times New Roman"/>
          <w:sz w:val="24"/>
          <w:szCs w:val="24"/>
        </w:rPr>
        <w:t xml:space="preserve"> муниципальных нужд </w:t>
      </w:r>
      <w:r w:rsidR="0083337B">
        <w:rPr>
          <w:rFonts w:ascii="Times New Roman" w:hAnsi="Times New Roman"/>
          <w:sz w:val="24"/>
          <w:szCs w:val="24"/>
        </w:rPr>
        <w:t>Нехаевского сельского поселения</w:t>
      </w:r>
      <w:r w:rsidR="0083337B" w:rsidRPr="00880206">
        <w:rPr>
          <w:rFonts w:ascii="Times New Roman" w:hAnsi="Times New Roman"/>
          <w:sz w:val="24"/>
          <w:szCs w:val="24"/>
        </w:rPr>
        <w:t xml:space="preserve"> </w:t>
      </w:r>
      <w:r w:rsidR="00A94AF6">
        <w:rPr>
          <w:rFonts w:ascii="Times New Roman" w:hAnsi="Times New Roman"/>
          <w:sz w:val="24"/>
          <w:szCs w:val="24"/>
        </w:rPr>
        <w:t xml:space="preserve"> данных информационных систем, путем анализа и оценки полученной из них информации.</w:t>
      </w:r>
    </w:p>
    <w:p w:rsidR="00A94AF6" w:rsidRDefault="00A94AF6" w:rsidP="002A5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94AF6">
        <w:rPr>
          <w:rFonts w:ascii="Times New Roman" w:hAnsi="Times New Roman"/>
          <w:sz w:val="24"/>
          <w:szCs w:val="24"/>
          <w:u w:val="single"/>
        </w:rPr>
        <w:t>В рамках контрольного мероприятия встречные проверки (обследования)</w:t>
      </w:r>
      <w:r>
        <w:rPr>
          <w:rFonts w:ascii="Times New Roman" w:hAnsi="Times New Roman"/>
          <w:sz w:val="24"/>
          <w:szCs w:val="24"/>
        </w:rPr>
        <w:t xml:space="preserve"> не проводились.</w:t>
      </w:r>
    </w:p>
    <w:p w:rsidR="00A94AF6" w:rsidRDefault="00A94AF6" w:rsidP="002A5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4AF6">
        <w:rPr>
          <w:rFonts w:ascii="Times New Roman" w:hAnsi="Times New Roman"/>
          <w:sz w:val="24"/>
          <w:szCs w:val="24"/>
          <w:u w:val="single"/>
        </w:rPr>
        <w:t xml:space="preserve">Срок проведения контрольного мероприятия, не включая периоды </w:t>
      </w:r>
      <w:r w:rsidR="0083337B">
        <w:rPr>
          <w:rFonts w:ascii="Times New Roman" w:hAnsi="Times New Roman"/>
          <w:sz w:val="24"/>
          <w:szCs w:val="24"/>
          <w:u w:val="single"/>
        </w:rPr>
        <w:t xml:space="preserve">его приостановления, составил: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с </w:t>
      </w:r>
      <w:r w:rsidR="0083337B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</w:t>
      </w:r>
      <w:r w:rsidR="0083337B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2022 года по 1</w:t>
      </w:r>
      <w:r w:rsidR="0083337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</w:t>
      </w:r>
      <w:r w:rsidR="00113AC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.2022 года.</w:t>
      </w:r>
    </w:p>
    <w:p w:rsidR="00A94AF6" w:rsidRDefault="00A94AF6" w:rsidP="002A5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BA5514">
        <w:rPr>
          <w:rFonts w:ascii="Times New Roman" w:hAnsi="Times New Roman"/>
          <w:sz w:val="24"/>
          <w:szCs w:val="24"/>
          <w:u w:val="single"/>
        </w:rPr>
        <w:t>Проведение контрольного</w:t>
      </w:r>
      <w:r w:rsidR="00BA5514" w:rsidRPr="00BA5514">
        <w:rPr>
          <w:rFonts w:ascii="Times New Roman" w:hAnsi="Times New Roman"/>
          <w:sz w:val="24"/>
          <w:szCs w:val="24"/>
          <w:u w:val="single"/>
        </w:rPr>
        <w:t xml:space="preserve"> мероприятия не приостанавливалось.</w:t>
      </w:r>
    </w:p>
    <w:p w:rsidR="00BA5514" w:rsidRDefault="00BA5514" w:rsidP="002A5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Срок проведения контрольного мероприятия не продлевался.</w:t>
      </w:r>
    </w:p>
    <w:p w:rsidR="00BA5514" w:rsidRPr="00BA5514" w:rsidRDefault="00BA5514" w:rsidP="002A5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Общие сведения об объекте контроля: </w:t>
      </w:r>
      <w:r w:rsidR="0083337B">
        <w:rPr>
          <w:rFonts w:ascii="Times New Roman" w:hAnsi="Times New Roman"/>
          <w:sz w:val="24"/>
          <w:szCs w:val="24"/>
        </w:rPr>
        <w:t>Нехаевское сельское поселение</w:t>
      </w:r>
      <w:r w:rsidRPr="00BA5514">
        <w:rPr>
          <w:rFonts w:ascii="Times New Roman" w:hAnsi="Times New Roman"/>
          <w:sz w:val="24"/>
          <w:szCs w:val="24"/>
        </w:rPr>
        <w:t xml:space="preserve"> в проверяемом периоде осуществляло свою деятельность  на основании  Устава </w:t>
      </w:r>
    </w:p>
    <w:p w:rsidR="00BA5514" w:rsidRPr="00BA5514" w:rsidRDefault="00BA5514" w:rsidP="002A50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514">
        <w:rPr>
          <w:rFonts w:ascii="Times New Roman" w:hAnsi="Times New Roman"/>
          <w:sz w:val="24"/>
          <w:szCs w:val="24"/>
        </w:rPr>
        <w:t xml:space="preserve">Полное наименование: </w:t>
      </w:r>
      <w:r w:rsidR="0083337B">
        <w:rPr>
          <w:rFonts w:ascii="Times New Roman" w:hAnsi="Times New Roman"/>
          <w:sz w:val="24"/>
          <w:szCs w:val="24"/>
        </w:rPr>
        <w:t>Администрация Нехаевского сельского поселения</w:t>
      </w:r>
      <w:r w:rsidR="0083337B" w:rsidRPr="00BA5514">
        <w:rPr>
          <w:rFonts w:ascii="Times New Roman" w:hAnsi="Times New Roman"/>
          <w:sz w:val="24"/>
          <w:szCs w:val="24"/>
        </w:rPr>
        <w:t xml:space="preserve"> </w:t>
      </w:r>
      <w:r w:rsidRPr="00BA5514">
        <w:rPr>
          <w:rFonts w:ascii="Times New Roman" w:hAnsi="Times New Roman"/>
          <w:sz w:val="24"/>
          <w:szCs w:val="24"/>
        </w:rPr>
        <w:t>Нехаевского муниципального района Волгоградской области.</w:t>
      </w:r>
    </w:p>
    <w:p w:rsidR="00BA5514" w:rsidRPr="00BA5514" w:rsidRDefault="0083337B" w:rsidP="002A5070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Сокращенное наименование у</w:t>
      </w:r>
      <w:r w:rsidR="00BA5514" w:rsidRPr="00BA5514">
        <w:rPr>
          <w:rFonts w:ascii="Times New Roman" w:hAnsi="Times New Roman"/>
          <w:sz w:val="24"/>
          <w:szCs w:val="24"/>
        </w:rPr>
        <w:t xml:space="preserve">чреждения: </w:t>
      </w:r>
      <w:r>
        <w:rPr>
          <w:rFonts w:ascii="Times New Roman" w:hAnsi="Times New Roman"/>
          <w:sz w:val="24"/>
          <w:szCs w:val="24"/>
        </w:rPr>
        <w:t xml:space="preserve">Нехаевское сельское </w:t>
      </w:r>
      <w:r w:rsidR="00094F20">
        <w:rPr>
          <w:rFonts w:ascii="Times New Roman" w:hAnsi="Times New Roman"/>
          <w:sz w:val="24"/>
          <w:szCs w:val="24"/>
        </w:rPr>
        <w:t>поселение</w:t>
      </w:r>
      <w:r w:rsidR="00BA5514" w:rsidRPr="00BA5514">
        <w:rPr>
          <w:rFonts w:ascii="Times New Roman" w:hAnsi="Times New Roman"/>
          <w:sz w:val="24"/>
          <w:szCs w:val="24"/>
        </w:rPr>
        <w:t>.</w:t>
      </w:r>
    </w:p>
    <w:p w:rsidR="00BA5514" w:rsidRPr="00BA5514" w:rsidRDefault="00BA5514" w:rsidP="002A507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514">
        <w:rPr>
          <w:rFonts w:ascii="Times New Roman" w:hAnsi="Times New Roman" w:cs="Times New Roman"/>
          <w:sz w:val="24"/>
          <w:szCs w:val="24"/>
        </w:rPr>
        <w:t>Юридический  и фактический адрес: 4031</w:t>
      </w:r>
      <w:r w:rsidR="00094F20">
        <w:rPr>
          <w:rFonts w:ascii="Times New Roman" w:hAnsi="Times New Roman" w:cs="Times New Roman"/>
          <w:sz w:val="24"/>
          <w:szCs w:val="24"/>
        </w:rPr>
        <w:t>71</w:t>
      </w:r>
      <w:r w:rsidRPr="00BA5514">
        <w:rPr>
          <w:rFonts w:ascii="Times New Roman" w:hAnsi="Times New Roman" w:cs="Times New Roman"/>
          <w:sz w:val="24"/>
          <w:szCs w:val="24"/>
        </w:rPr>
        <w:t>, Россия, Волгоградская область, Нехаевский район, ст.</w:t>
      </w:r>
      <w:r w:rsidR="00113AC6">
        <w:rPr>
          <w:rFonts w:ascii="Times New Roman" w:hAnsi="Times New Roman" w:cs="Times New Roman"/>
          <w:sz w:val="24"/>
          <w:szCs w:val="24"/>
        </w:rPr>
        <w:t>Н</w:t>
      </w:r>
      <w:r w:rsidR="00094F20">
        <w:rPr>
          <w:rFonts w:ascii="Times New Roman" w:hAnsi="Times New Roman" w:cs="Times New Roman"/>
          <w:sz w:val="24"/>
          <w:szCs w:val="24"/>
        </w:rPr>
        <w:t>ехаевская</w:t>
      </w:r>
      <w:r w:rsidRPr="00BA5514">
        <w:rPr>
          <w:rFonts w:ascii="Times New Roman" w:hAnsi="Times New Roman" w:cs="Times New Roman"/>
          <w:sz w:val="24"/>
          <w:szCs w:val="24"/>
        </w:rPr>
        <w:t>, ул.</w:t>
      </w:r>
      <w:r w:rsidR="00094F20">
        <w:rPr>
          <w:rFonts w:ascii="Times New Roman" w:hAnsi="Times New Roman" w:cs="Times New Roman"/>
          <w:sz w:val="24"/>
          <w:szCs w:val="24"/>
        </w:rPr>
        <w:t>Ленина</w:t>
      </w:r>
      <w:r w:rsidRPr="00BA5514">
        <w:rPr>
          <w:rFonts w:ascii="Times New Roman" w:hAnsi="Times New Roman" w:cs="Times New Roman"/>
          <w:sz w:val="24"/>
          <w:szCs w:val="24"/>
        </w:rPr>
        <w:t xml:space="preserve">, </w:t>
      </w:r>
      <w:r w:rsidR="00094F20">
        <w:rPr>
          <w:rFonts w:ascii="Times New Roman" w:hAnsi="Times New Roman" w:cs="Times New Roman"/>
          <w:sz w:val="24"/>
          <w:szCs w:val="24"/>
        </w:rPr>
        <w:t>47</w:t>
      </w:r>
      <w:r w:rsidRPr="00BA5514">
        <w:rPr>
          <w:rFonts w:ascii="Times New Roman" w:hAnsi="Times New Roman" w:cs="Times New Roman"/>
          <w:sz w:val="24"/>
          <w:szCs w:val="24"/>
        </w:rPr>
        <w:t>.</w:t>
      </w:r>
    </w:p>
    <w:p w:rsidR="00BA5514" w:rsidRPr="00BA5514" w:rsidRDefault="00BA5514" w:rsidP="002A50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5514">
        <w:rPr>
          <w:rFonts w:ascii="Times New Roman" w:hAnsi="Times New Roman"/>
          <w:sz w:val="24"/>
          <w:szCs w:val="24"/>
        </w:rPr>
        <w:t>.</w:t>
      </w:r>
    </w:p>
    <w:p w:rsidR="00BA5514" w:rsidRPr="00BA5514" w:rsidRDefault="00BA5514" w:rsidP="002A50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5514">
        <w:rPr>
          <w:rFonts w:ascii="Times New Roman" w:hAnsi="Times New Roman"/>
          <w:sz w:val="24"/>
          <w:szCs w:val="24"/>
        </w:rPr>
        <w:t xml:space="preserve">Предметом деятельности Учреждения является: </w:t>
      </w:r>
    </w:p>
    <w:p w:rsidR="00BA5514" w:rsidRPr="00BA5514" w:rsidRDefault="00BA5514" w:rsidP="002A50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5514">
        <w:rPr>
          <w:rFonts w:ascii="Times New Roman" w:hAnsi="Times New Roman"/>
          <w:sz w:val="24"/>
          <w:szCs w:val="24"/>
        </w:rPr>
        <w:t xml:space="preserve">- самостоятельная разработка, принятие и реализация программ </w:t>
      </w:r>
      <w:r w:rsidR="00094F20">
        <w:rPr>
          <w:rFonts w:ascii="Times New Roman" w:hAnsi="Times New Roman"/>
          <w:sz w:val="24"/>
          <w:szCs w:val="24"/>
        </w:rPr>
        <w:t xml:space="preserve">по благоустройству </w:t>
      </w:r>
      <w:r w:rsidRPr="00BA5514">
        <w:rPr>
          <w:rFonts w:ascii="Times New Roman" w:hAnsi="Times New Roman"/>
          <w:sz w:val="24"/>
          <w:szCs w:val="24"/>
        </w:rPr>
        <w:t>с</w:t>
      </w:r>
      <w:r w:rsidR="00094F20">
        <w:rPr>
          <w:rFonts w:ascii="Times New Roman" w:hAnsi="Times New Roman"/>
          <w:sz w:val="24"/>
          <w:szCs w:val="24"/>
        </w:rPr>
        <w:t>таницы</w:t>
      </w:r>
      <w:r w:rsidRPr="00BA5514">
        <w:rPr>
          <w:rFonts w:ascii="Times New Roman" w:hAnsi="Times New Roman"/>
          <w:sz w:val="24"/>
          <w:szCs w:val="24"/>
        </w:rPr>
        <w:t xml:space="preserve">; </w:t>
      </w:r>
    </w:p>
    <w:p w:rsidR="00BA5514" w:rsidRPr="00BA5514" w:rsidRDefault="00BA5514" w:rsidP="00BA55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5514">
        <w:rPr>
          <w:rFonts w:ascii="Times New Roman" w:hAnsi="Times New Roman"/>
          <w:sz w:val="24"/>
          <w:szCs w:val="24"/>
        </w:rPr>
        <w:t xml:space="preserve">–- установление структуры управления деятельностью учреждения, штатного расписания, распределения должностных обязанностей. </w:t>
      </w:r>
    </w:p>
    <w:p w:rsidR="00BA5514" w:rsidRPr="00BA5514" w:rsidRDefault="00BA5514" w:rsidP="00BA55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5514">
        <w:rPr>
          <w:rFonts w:ascii="Times New Roman" w:hAnsi="Times New Roman"/>
          <w:sz w:val="24"/>
          <w:szCs w:val="24"/>
        </w:rPr>
        <w:t xml:space="preserve">– установление заработной платы работников учреждения, в том числе надбавок и доплат к должностным окладам, порядке и размеров их премирования; </w:t>
      </w:r>
    </w:p>
    <w:p w:rsidR="00BA5514" w:rsidRPr="00BA5514" w:rsidRDefault="00BA5514" w:rsidP="00BA55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5514">
        <w:rPr>
          <w:rFonts w:ascii="Times New Roman" w:hAnsi="Times New Roman"/>
          <w:sz w:val="24"/>
          <w:szCs w:val="24"/>
        </w:rPr>
        <w:t xml:space="preserve">– планирование деятельности и определение перспектив развития </w:t>
      </w:r>
    </w:p>
    <w:p w:rsidR="00BA5514" w:rsidRPr="00BA5514" w:rsidRDefault="00BA5514" w:rsidP="00BA55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5514">
        <w:rPr>
          <w:rFonts w:ascii="Times New Roman" w:hAnsi="Times New Roman"/>
          <w:sz w:val="24"/>
          <w:szCs w:val="24"/>
        </w:rPr>
        <w:t xml:space="preserve">; </w:t>
      </w:r>
    </w:p>
    <w:p w:rsidR="00BA5514" w:rsidRPr="00BA5514" w:rsidRDefault="00BA5514" w:rsidP="00BA551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BA5514">
        <w:rPr>
          <w:rFonts w:ascii="Times New Roman" w:hAnsi="Times New Roman"/>
          <w:sz w:val="24"/>
          <w:szCs w:val="24"/>
        </w:rPr>
        <w:t xml:space="preserve">. </w:t>
      </w:r>
    </w:p>
    <w:p w:rsidR="00BA5514" w:rsidRPr="00BA5514" w:rsidRDefault="00BA5514" w:rsidP="00BA55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514">
        <w:rPr>
          <w:rFonts w:ascii="Times New Roman" w:hAnsi="Times New Roman"/>
          <w:sz w:val="24"/>
          <w:szCs w:val="24"/>
        </w:rPr>
        <w:t>Организационно-правовая форма –  муниципальное казенное учреждение.</w:t>
      </w:r>
    </w:p>
    <w:p w:rsidR="00BA5514" w:rsidRPr="00BA5514" w:rsidRDefault="00BA5514" w:rsidP="00BA55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514">
        <w:rPr>
          <w:rFonts w:ascii="Times New Roman" w:hAnsi="Times New Roman"/>
          <w:sz w:val="24"/>
          <w:szCs w:val="24"/>
        </w:rPr>
        <w:t>Финансовое обеспечение деятельности Учреждения осуществлялось за счет средств областного и местного бюджета на основании бюджетной сметы</w:t>
      </w:r>
    </w:p>
    <w:p w:rsidR="00BA5514" w:rsidRPr="00BA5514" w:rsidRDefault="00BA5514" w:rsidP="00BA55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5514">
        <w:rPr>
          <w:rFonts w:ascii="Times New Roman" w:hAnsi="Times New Roman"/>
          <w:sz w:val="24"/>
          <w:szCs w:val="24"/>
        </w:rPr>
        <w:lastRenderedPageBreak/>
        <w:t>Финансовое обеспечение деятельности Учреждения осуществляется за счет средств областного и районного бюджетов и на основании бюджетной сметы.</w:t>
      </w:r>
    </w:p>
    <w:p w:rsidR="00BA5514" w:rsidRPr="00BA5514" w:rsidRDefault="00BA5514" w:rsidP="00BA55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514">
        <w:rPr>
          <w:rFonts w:ascii="Times New Roman" w:hAnsi="Times New Roman"/>
          <w:color w:val="FF0000"/>
          <w:sz w:val="24"/>
          <w:szCs w:val="24"/>
        </w:rPr>
        <w:tab/>
      </w:r>
      <w:r w:rsidRPr="00BA5514">
        <w:rPr>
          <w:rFonts w:ascii="Times New Roman" w:hAnsi="Times New Roman"/>
          <w:sz w:val="24"/>
          <w:szCs w:val="24"/>
        </w:rPr>
        <w:t>Учреждение является юридическим лицом, ИНН/КПП 341700</w:t>
      </w:r>
      <w:r w:rsidR="00094F20">
        <w:rPr>
          <w:rFonts w:ascii="Times New Roman" w:hAnsi="Times New Roman"/>
          <w:sz w:val="24"/>
          <w:szCs w:val="24"/>
        </w:rPr>
        <w:t>4765</w:t>
      </w:r>
      <w:r w:rsidRPr="00BA5514">
        <w:rPr>
          <w:rFonts w:ascii="Times New Roman" w:hAnsi="Times New Roman"/>
          <w:sz w:val="24"/>
          <w:szCs w:val="24"/>
        </w:rPr>
        <w:t>/ 341701001, ОГРН 10</w:t>
      </w:r>
      <w:r w:rsidR="002D23CE">
        <w:rPr>
          <w:rFonts w:ascii="Times New Roman" w:hAnsi="Times New Roman"/>
          <w:sz w:val="24"/>
          <w:szCs w:val="24"/>
        </w:rPr>
        <w:t>5347065353</w:t>
      </w:r>
      <w:r w:rsidRPr="00BA5514">
        <w:rPr>
          <w:rFonts w:ascii="Times New Roman" w:hAnsi="Times New Roman"/>
          <w:sz w:val="24"/>
          <w:szCs w:val="24"/>
        </w:rPr>
        <w:t>.</w:t>
      </w:r>
    </w:p>
    <w:p w:rsidR="00BA5514" w:rsidRPr="00BA5514" w:rsidRDefault="00BA5514" w:rsidP="00BA5514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  <w:r w:rsidRPr="00BA5514">
        <w:rPr>
          <w:rFonts w:ascii="Times New Roman" w:hAnsi="Times New Roman"/>
          <w:sz w:val="24"/>
          <w:szCs w:val="24"/>
        </w:rPr>
        <w:t>Для осуществления финансово-хозяйственной деятельности Учреждения в администрации Нехаевского муниципального района открыт лицевой счет 02</w:t>
      </w:r>
      <w:r w:rsidR="002D23CE">
        <w:rPr>
          <w:rFonts w:ascii="Times New Roman" w:hAnsi="Times New Roman"/>
          <w:sz w:val="24"/>
          <w:szCs w:val="24"/>
        </w:rPr>
        <w:t>293</w:t>
      </w:r>
      <w:r w:rsidR="002D23CE">
        <w:rPr>
          <w:rFonts w:ascii="Times New Roman" w:hAnsi="Times New Roman"/>
          <w:sz w:val="24"/>
          <w:szCs w:val="24"/>
          <w:lang w:val="en-US"/>
        </w:rPr>
        <w:t>D</w:t>
      </w:r>
      <w:r w:rsidR="002D23CE">
        <w:rPr>
          <w:rFonts w:ascii="Times New Roman" w:hAnsi="Times New Roman"/>
          <w:sz w:val="24"/>
          <w:szCs w:val="24"/>
        </w:rPr>
        <w:t>06110</w:t>
      </w:r>
      <w:r w:rsidRPr="00BA5514">
        <w:rPr>
          <w:rFonts w:ascii="Times New Roman" w:hAnsi="Times New Roman"/>
          <w:sz w:val="24"/>
          <w:szCs w:val="24"/>
        </w:rPr>
        <w:t>.</w:t>
      </w:r>
      <w:r w:rsidR="001A26ED">
        <w:rPr>
          <w:rFonts w:ascii="Times New Roman" w:hAnsi="Times New Roman"/>
          <w:sz w:val="24"/>
          <w:szCs w:val="24"/>
        </w:rPr>
        <w:t xml:space="preserve"> (Приложение № 1 –копия Устава Учреждения)</w:t>
      </w:r>
    </w:p>
    <w:p w:rsidR="00A94AF6" w:rsidRDefault="00BA5514" w:rsidP="00880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проверяемом периоде ответственными лицами за ведение финансово-хозяйственной деятельности Учреждения являлись:</w:t>
      </w:r>
    </w:p>
    <w:p w:rsidR="00BA5514" w:rsidRDefault="00BA5514" w:rsidP="00880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2D23CE">
        <w:rPr>
          <w:rFonts w:ascii="Times New Roman" w:hAnsi="Times New Roman"/>
          <w:sz w:val="24"/>
          <w:szCs w:val="24"/>
        </w:rPr>
        <w:t xml:space="preserve">Глава Нехаевского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2D23CE">
        <w:rPr>
          <w:rFonts w:ascii="Times New Roman" w:hAnsi="Times New Roman"/>
          <w:sz w:val="24"/>
          <w:szCs w:val="24"/>
        </w:rPr>
        <w:t>Иванов Николай Александрович</w:t>
      </w:r>
      <w:r>
        <w:rPr>
          <w:rFonts w:ascii="Times New Roman" w:hAnsi="Times New Roman"/>
          <w:sz w:val="24"/>
          <w:szCs w:val="24"/>
        </w:rPr>
        <w:t xml:space="preserve"> (</w:t>
      </w:r>
      <w:r w:rsidR="001A26ED">
        <w:rPr>
          <w:rFonts w:ascii="Times New Roman" w:hAnsi="Times New Roman"/>
          <w:sz w:val="24"/>
          <w:szCs w:val="24"/>
        </w:rPr>
        <w:t xml:space="preserve">Приложение №2 </w:t>
      </w:r>
      <w:r>
        <w:rPr>
          <w:rFonts w:ascii="Times New Roman" w:hAnsi="Times New Roman"/>
          <w:sz w:val="24"/>
          <w:szCs w:val="24"/>
        </w:rPr>
        <w:t>распоряжение от 16.08.2017 г. № 5-к);</w:t>
      </w:r>
    </w:p>
    <w:p w:rsidR="00113AC6" w:rsidRDefault="00113AC6" w:rsidP="00880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 главный бухгалтер                               Мишарева Галина Николаевна</w:t>
      </w:r>
    </w:p>
    <w:p w:rsidR="00BA5514" w:rsidRDefault="00BA5514" w:rsidP="00880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2D23CE">
        <w:rPr>
          <w:rFonts w:ascii="Times New Roman" w:hAnsi="Times New Roman"/>
          <w:sz w:val="24"/>
          <w:szCs w:val="24"/>
        </w:rPr>
        <w:t>ведущий специалист</w:t>
      </w:r>
      <w:r>
        <w:rPr>
          <w:rFonts w:ascii="Times New Roman" w:hAnsi="Times New Roman"/>
          <w:sz w:val="24"/>
          <w:szCs w:val="24"/>
        </w:rPr>
        <w:t xml:space="preserve"> Нехаевского </w:t>
      </w:r>
      <w:r w:rsidR="002D23CE">
        <w:rPr>
          <w:rFonts w:ascii="Times New Roman" w:hAnsi="Times New Roman"/>
          <w:sz w:val="24"/>
          <w:szCs w:val="24"/>
        </w:rPr>
        <w:t>сельского поселения Леонтьева Наталия Валентиновна</w:t>
      </w:r>
      <w:r>
        <w:rPr>
          <w:rFonts w:ascii="Times New Roman" w:hAnsi="Times New Roman"/>
          <w:sz w:val="24"/>
          <w:szCs w:val="24"/>
        </w:rPr>
        <w:t>.</w:t>
      </w:r>
    </w:p>
    <w:p w:rsidR="00BA5514" w:rsidRDefault="00BA5514" w:rsidP="00880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F45" w:rsidRDefault="00AD3F45" w:rsidP="00880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A5070">
        <w:rPr>
          <w:rFonts w:ascii="Times New Roman" w:hAnsi="Times New Roman"/>
          <w:b/>
          <w:sz w:val="24"/>
          <w:szCs w:val="24"/>
        </w:rPr>
        <w:t>Настоящим контрольным  мероприятием установлено:</w:t>
      </w:r>
    </w:p>
    <w:p w:rsidR="009E69B5" w:rsidRPr="00B84BE8" w:rsidRDefault="009E69B5" w:rsidP="009E6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84BE8">
        <w:rPr>
          <w:rStyle w:val="s10"/>
          <w:rFonts w:ascii="Times New Roman" w:hAnsi="Times New Roman"/>
          <w:sz w:val="24"/>
          <w:szCs w:val="24"/>
        </w:rPr>
        <w:t xml:space="preserve">Согласно с ч.2 ст. 38 </w:t>
      </w:r>
      <w:r w:rsidRPr="00B84BE8">
        <w:rPr>
          <w:rFonts w:ascii="Times New Roman" w:eastAsia="Calibri" w:hAnsi="Times New Roman"/>
          <w:sz w:val="24"/>
          <w:szCs w:val="24"/>
        </w:rPr>
        <w:t xml:space="preserve">Федерального Закона от 05.04.2013 № 44-ФЗ </w:t>
      </w:r>
      <w:r w:rsidRPr="00B84BE8">
        <w:rPr>
          <w:rFonts w:ascii="Times New Roman" w:hAnsi="Times New Roman"/>
          <w:sz w:val="24"/>
          <w:szCs w:val="24"/>
        </w:rPr>
        <w:t>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</w:r>
    </w:p>
    <w:p w:rsidR="00AD3F45" w:rsidRPr="001A26ED" w:rsidRDefault="009E69B5" w:rsidP="009E69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4BE8">
        <w:rPr>
          <w:rFonts w:ascii="Times New Roman" w:hAnsi="Times New Roman"/>
          <w:sz w:val="24"/>
          <w:szCs w:val="24"/>
        </w:rPr>
        <w:t xml:space="preserve">В проверяемом периоде контрактным управляющим был назначен  </w:t>
      </w:r>
      <w:r w:rsidR="002D23CE">
        <w:rPr>
          <w:rFonts w:ascii="Times New Roman" w:hAnsi="Times New Roman"/>
          <w:sz w:val="24"/>
          <w:szCs w:val="24"/>
        </w:rPr>
        <w:t>зам.главы Нехаевского сельского поселения</w:t>
      </w:r>
      <w:r w:rsidR="002D23CE" w:rsidRPr="00B84BE8">
        <w:rPr>
          <w:rFonts w:ascii="Times New Roman" w:hAnsi="Times New Roman"/>
          <w:sz w:val="24"/>
          <w:szCs w:val="24"/>
        </w:rPr>
        <w:t xml:space="preserve"> </w:t>
      </w:r>
      <w:r w:rsidR="002D23CE">
        <w:rPr>
          <w:rFonts w:ascii="Times New Roman" w:hAnsi="Times New Roman"/>
          <w:sz w:val="24"/>
          <w:szCs w:val="24"/>
        </w:rPr>
        <w:t>Попов Иван Иванович</w:t>
      </w:r>
      <w:r w:rsidR="001A26ED">
        <w:rPr>
          <w:rFonts w:ascii="Times New Roman" w:hAnsi="Times New Roman"/>
          <w:sz w:val="24"/>
          <w:szCs w:val="24"/>
        </w:rPr>
        <w:t>.</w:t>
      </w:r>
    </w:p>
    <w:p w:rsidR="009E69B5" w:rsidRPr="00B84BE8" w:rsidRDefault="00BA5514" w:rsidP="009E6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BE8">
        <w:rPr>
          <w:rFonts w:ascii="Times New Roman" w:hAnsi="Times New Roman"/>
          <w:sz w:val="24"/>
          <w:szCs w:val="24"/>
        </w:rPr>
        <w:tab/>
      </w:r>
      <w:r w:rsidR="009E69B5" w:rsidRPr="00B84BE8">
        <w:rPr>
          <w:rFonts w:ascii="Times New Roman" w:hAnsi="Times New Roman"/>
          <w:sz w:val="24"/>
          <w:szCs w:val="24"/>
        </w:rPr>
        <w:t xml:space="preserve">Для обмена электронными документами, подписанными электронной цифровой подписью, правом электронной цифровой подписи с полномочиями в сфере размещения заказов </w:t>
      </w:r>
      <w:r w:rsidR="009E69B5" w:rsidRPr="00B84BE8">
        <w:rPr>
          <w:rFonts w:ascii="Times New Roman" w:hAnsi="Times New Roman"/>
          <w:i/>
          <w:sz w:val="24"/>
          <w:szCs w:val="24"/>
        </w:rPr>
        <w:t>заказчик</w:t>
      </w:r>
      <w:r w:rsidR="009E69B5" w:rsidRPr="00B84BE8">
        <w:rPr>
          <w:rFonts w:ascii="Times New Roman" w:hAnsi="Times New Roman"/>
          <w:sz w:val="24"/>
          <w:szCs w:val="24"/>
        </w:rPr>
        <w:t>, с полномочиями пользователя общероссийского официального сайта – администратор организации, уполномоченный специалист, должностное лицо с правом подписи контрактов, специалист с правом направления проекта контракта участнику размещения заказа в проверяемом периоде был наделен:</w:t>
      </w:r>
    </w:p>
    <w:p w:rsidR="009E69B5" w:rsidRDefault="009E69B5" w:rsidP="009E6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BE8">
        <w:rPr>
          <w:rFonts w:ascii="Times New Roman" w:hAnsi="Times New Roman"/>
          <w:sz w:val="24"/>
          <w:szCs w:val="24"/>
        </w:rPr>
        <w:t>-</w:t>
      </w:r>
      <w:r w:rsidR="002D23CE">
        <w:rPr>
          <w:rFonts w:ascii="Times New Roman" w:hAnsi="Times New Roman"/>
          <w:sz w:val="24"/>
          <w:szCs w:val="24"/>
        </w:rPr>
        <w:t>глава Нехаевского сельского поселения Иванов Николай Александрович</w:t>
      </w:r>
      <w:r w:rsidRPr="00B84BE8">
        <w:rPr>
          <w:rFonts w:ascii="Times New Roman" w:hAnsi="Times New Roman"/>
          <w:sz w:val="24"/>
          <w:szCs w:val="24"/>
        </w:rPr>
        <w:t xml:space="preserve">. </w:t>
      </w:r>
    </w:p>
    <w:p w:rsidR="00B84BE8" w:rsidRPr="00B84BE8" w:rsidRDefault="00B84BE8" w:rsidP="009E6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34D" w:rsidRDefault="003B334D" w:rsidP="00F50D2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334D" w:rsidRDefault="003B334D" w:rsidP="00F50D2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50D2E" w:rsidRPr="002A5070" w:rsidRDefault="00F50D2E" w:rsidP="00F50D2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A5070">
        <w:rPr>
          <w:rFonts w:ascii="Times New Roman" w:hAnsi="Times New Roman"/>
          <w:b/>
          <w:i/>
          <w:sz w:val="24"/>
          <w:szCs w:val="24"/>
        </w:rPr>
        <w:t>1. Сведения о  заключенных контрактах (договорах)</w:t>
      </w:r>
    </w:p>
    <w:p w:rsidR="00F50D2E" w:rsidRPr="00FB6DD7" w:rsidRDefault="00F50D2E" w:rsidP="00F50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6DD7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8" w:history="1">
        <w:r w:rsidRPr="00FB6DD7">
          <w:rPr>
            <w:rFonts w:ascii="Times New Roman" w:hAnsi="Times New Roman"/>
            <w:sz w:val="24"/>
            <w:szCs w:val="24"/>
          </w:rPr>
          <w:t>п. 16 ст. 3</w:t>
        </w:r>
      </w:hyperlink>
      <w:r w:rsidRPr="00FB6DD7">
        <w:rPr>
          <w:rFonts w:ascii="Times New Roman" w:hAnsi="Times New Roman"/>
          <w:sz w:val="24"/>
          <w:szCs w:val="24"/>
        </w:rPr>
        <w:t xml:space="preserve">Федерального Закона от 05.04.2013 №44-ФЗ,  под совокупным годовым объемом закупок </w:t>
      </w:r>
      <w:r w:rsidRPr="00FB6DD7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(далее - СГОЗ) </w:t>
      </w:r>
      <w:r w:rsidRPr="00FB6DD7">
        <w:rPr>
          <w:rFonts w:ascii="Times New Roman" w:hAnsi="Times New Roman"/>
          <w:sz w:val="24"/>
          <w:szCs w:val="24"/>
        </w:rPr>
        <w:t xml:space="preserve">понимается утвержденный на соответствующий финансовый год общий объем финансового обеспечения для осуществления заказчиком закупок в соответствии с Законом о контрактной системе, в том числе для оплаты контрактов, заключенных до начала указанного финансового года и подлежащих оплате в указанном финансовом году. </w:t>
      </w:r>
    </w:p>
    <w:p w:rsidR="00F50D2E" w:rsidRPr="00381E71" w:rsidRDefault="00F50D2E" w:rsidP="00381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6DD7">
        <w:rPr>
          <w:rFonts w:ascii="Times New Roman" w:hAnsi="Times New Roman"/>
          <w:sz w:val="24"/>
          <w:szCs w:val="24"/>
        </w:rPr>
        <w:t>Исходя из вышеизложенного на 202</w:t>
      </w:r>
      <w:r w:rsidR="00230554">
        <w:rPr>
          <w:rFonts w:ascii="Times New Roman" w:hAnsi="Times New Roman"/>
          <w:sz w:val="24"/>
          <w:szCs w:val="24"/>
        </w:rPr>
        <w:t>2</w:t>
      </w:r>
      <w:r w:rsidRPr="00FB6DD7">
        <w:rPr>
          <w:rFonts w:ascii="Times New Roman" w:hAnsi="Times New Roman"/>
          <w:sz w:val="24"/>
          <w:szCs w:val="24"/>
        </w:rPr>
        <w:t xml:space="preserve"> год составил </w:t>
      </w:r>
      <w:r w:rsidR="00230554">
        <w:rPr>
          <w:rFonts w:ascii="Times New Roman" w:hAnsi="Times New Roman"/>
          <w:sz w:val="24"/>
          <w:szCs w:val="24"/>
        </w:rPr>
        <w:t>32299,74</w:t>
      </w:r>
      <w:r w:rsidRPr="00FB6DD7">
        <w:rPr>
          <w:rFonts w:ascii="Times New Roman" w:hAnsi="Times New Roman"/>
          <w:sz w:val="24"/>
          <w:szCs w:val="24"/>
        </w:rPr>
        <w:t xml:space="preserve"> тыс.рублей.</w:t>
      </w:r>
      <w:r w:rsidRPr="00381E71">
        <w:rPr>
          <w:rFonts w:ascii="Times New Roman" w:hAnsi="Times New Roman"/>
          <w:sz w:val="24"/>
          <w:szCs w:val="24"/>
        </w:rPr>
        <w:t>( копия бюджетной сметы на 202</w:t>
      </w:r>
      <w:r w:rsidR="00230554">
        <w:rPr>
          <w:rFonts w:ascii="Times New Roman" w:hAnsi="Times New Roman"/>
          <w:sz w:val="24"/>
          <w:szCs w:val="24"/>
        </w:rPr>
        <w:t>2</w:t>
      </w:r>
      <w:r w:rsidRPr="00381E71">
        <w:rPr>
          <w:rFonts w:ascii="Times New Roman" w:hAnsi="Times New Roman"/>
          <w:sz w:val="24"/>
          <w:szCs w:val="24"/>
        </w:rPr>
        <w:t xml:space="preserve"> год</w:t>
      </w:r>
      <w:r w:rsidR="00381E71" w:rsidRPr="00381E71">
        <w:rPr>
          <w:rFonts w:ascii="Times New Roman" w:hAnsi="Times New Roman"/>
          <w:sz w:val="24"/>
          <w:szCs w:val="24"/>
        </w:rPr>
        <w:t>)</w:t>
      </w:r>
      <w:r w:rsidRPr="00381E71">
        <w:rPr>
          <w:rFonts w:ascii="Times New Roman" w:hAnsi="Times New Roman"/>
          <w:sz w:val="24"/>
          <w:szCs w:val="24"/>
        </w:rPr>
        <w:t>.</w:t>
      </w:r>
    </w:p>
    <w:p w:rsidR="00F50D2E" w:rsidRPr="00760C53" w:rsidRDefault="00F50D2E" w:rsidP="00F50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760C53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В проверяемом периоде Учреждением заключено </w:t>
      </w:r>
      <w:r w:rsidR="00293AD6">
        <w:rPr>
          <w:rFonts w:ascii="Times New Roman" w:eastAsia="Calibri" w:hAnsi="Times New Roman"/>
          <w:sz w:val="24"/>
          <w:szCs w:val="24"/>
          <w:shd w:val="clear" w:color="auto" w:fill="FFFFFF"/>
        </w:rPr>
        <w:t>241</w:t>
      </w:r>
      <w:r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</w:t>
      </w:r>
      <w:r w:rsidRPr="00760C53">
        <w:rPr>
          <w:rFonts w:ascii="Times New Roman" w:eastAsia="Calibri" w:hAnsi="Times New Roman"/>
          <w:sz w:val="24"/>
          <w:szCs w:val="24"/>
          <w:shd w:val="clear" w:color="auto" w:fill="FFFFFF"/>
        </w:rPr>
        <w:t>контракт</w:t>
      </w:r>
      <w:r w:rsidR="00293AD6">
        <w:rPr>
          <w:rFonts w:ascii="Times New Roman" w:eastAsia="Calibri" w:hAnsi="Times New Roman"/>
          <w:sz w:val="24"/>
          <w:szCs w:val="24"/>
          <w:shd w:val="clear" w:color="auto" w:fill="FFFFFF"/>
        </w:rPr>
        <w:t>ов</w:t>
      </w:r>
      <w:r w:rsidRPr="00760C53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(договора) с единственным поставщиком на общую сумму</w:t>
      </w:r>
      <w:r w:rsidR="003873BA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32299,74</w:t>
      </w:r>
      <w:r>
        <w:rPr>
          <w:rFonts w:ascii="Times New Roman" w:eastAsia="Calibri" w:hAnsi="Times New Roman"/>
          <w:b/>
          <w:i/>
          <w:sz w:val="24"/>
          <w:szCs w:val="24"/>
          <w:shd w:val="clear" w:color="auto" w:fill="FFFFFF"/>
        </w:rPr>
        <w:t xml:space="preserve"> </w:t>
      </w:r>
      <w:r w:rsidRPr="00760C53">
        <w:rPr>
          <w:rFonts w:ascii="Times New Roman" w:eastAsia="Calibri" w:hAnsi="Times New Roman"/>
          <w:i/>
          <w:sz w:val="24"/>
          <w:szCs w:val="24"/>
          <w:shd w:val="clear" w:color="auto" w:fill="FFFFFF"/>
        </w:rPr>
        <w:t>тыс.рублей</w:t>
      </w:r>
      <w:r w:rsidRPr="00760C53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, в том числе в соответствии со следующими пунктами части 1 статьи 93 </w:t>
      </w:r>
      <w:r w:rsidRPr="00760C53">
        <w:rPr>
          <w:rFonts w:ascii="Times New Roman" w:hAnsi="Times New Roman"/>
          <w:sz w:val="24"/>
          <w:szCs w:val="24"/>
        </w:rPr>
        <w:t>Федерального Закона от 05.04.2013 №44-ФЗ</w:t>
      </w:r>
      <w:r w:rsidRPr="00760C53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: </w:t>
      </w:r>
    </w:p>
    <w:p w:rsidR="00F50D2E" w:rsidRPr="00F50D2E" w:rsidRDefault="00F50D2E" w:rsidP="00F50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F50D2E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- </w:t>
      </w:r>
      <w:r w:rsidRPr="00F50D2E">
        <w:rPr>
          <w:rFonts w:ascii="Times New Roman" w:eastAsia="Calibri" w:hAnsi="Times New Roman"/>
          <w:sz w:val="24"/>
          <w:szCs w:val="24"/>
          <w:u w:val="single"/>
          <w:shd w:val="clear" w:color="auto" w:fill="FFFFFF"/>
        </w:rPr>
        <w:t>пункт 4 (осуществление закупки товара, работы или услуги на сумму, не превышающую шестисот тысяч рублей)</w:t>
      </w:r>
      <w:r w:rsidRPr="00F50D2E">
        <w:rPr>
          <w:rFonts w:ascii="Times New Roman" w:eastAsia="Calibri" w:hAnsi="Times New Roman"/>
          <w:sz w:val="24"/>
          <w:szCs w:val="24"/>
          <w:shd w:val="clear" w:color="auto" w:fill="FFFFFF"/>
        </w:rPr>
        <w:t>–</w:t>
      </w:r>
      <w:r w:rsidR="00E8400D">
        <w:rPr>
          <w:rFonts w:ascii="Times New Roman" w:eastAsia="Calibri" w:hAnsi="Times New Roman"/>
          <w:sz w:val="24"/>
          <w:szCs w:val="24"/>
          <w:shd w:val="clear" w:color="auto" w:fill="FFFFFF"/>
        </w:rPr>
        <w:t>235</w:t>
      </w:r>
      <w:r w:rsidRPr="00F50D2E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контракт</w:t>
      </w:r>
      <w:r w:rsidR="00E8400D">
        <w:rPr>
          <w:rFonts w:ascii="Times New Roman" w:eastAsia="Calibri" w:hAnsi="Times New Roman"/>
          <w:sz w:val="24"/>
          <w:szCs w:val="24"/>
          <w:shd w:val="clear" w:color="auto" w:fill="FFFFFF"/>
        </w:rPr>
        <w:t>ов</w:t>
      </w:r>
      <w:r w:rsidRPr="00F50D2E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(договор</w:t>
      </w:r>
      <w:r w:rsidR="00E8400D">
        <w:rPr>
          <w:rFonts w:ascii="Times New Roman" w:eastAsia="Calibri" w:hAnsi="Times New Roman"/>
          <w:sz w:val="24"/>
          <w:szCs w:val="24"/>
          <w:shd w:val="clear" w:color="auto" w:fill="FFFFFF"/>
        </w:rPr>
        <w:t>ов</w:t>
      </w:r>
      <w:r w:rsidRPr="00F50D2E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) на общую сумму </w:t>
      </w:r>
      <w:r w:rsidR="00E8400D">
        <w:rPr>
          <w:rFonts w:ascii="Times New Roman" w:eastAsia="Calibri" w:hAnsi="Times New Roman"/>
          <w:sz w:val="24"/>
          <w:szCs w:val="24"/>
          <w:shd w:val="clear" w:color="auto" w:fill="FFFFFF"/>
        </w:rPr>
        <w:t>25242,6</w:t>
      </w:r>
      <w:r w:rsidRPr="00F50D2E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тыс.рублей.</w:t>
      </w:r>
    </w:p>
    <w:p w:rsidR="00F50D2E" w:rsidRPr="00F50D2E" w:rsidRDefault="00F50D2E" w:rsidP="00F50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F50D2E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- </w:t>
      </w:r>
      <w:r w:rsidRPr="00F50D2E">
        <w:rPr>
          <w:rFonts w:ascii="Times New Roman" w:eastAsia="Calibri" w:hAnsi="Times New Roman"/>
          <w:sz w:val="24"/>
          <w:szCs w:val="24"/>
          <w:u w:val="single"/>
          <w:shd w:val="clear" w:color="auto" w:fill="FFFFFF"/>
        </w:rPr>
        <w:t xml:space="preserve">пункт </w:t>
      </w:r>
      <w:r w:rsidR="00FC35ED">
        <w:rPr>
          <w:rFonts w:ascii="Times New Roman" w:eastAsia="Calibri" w:hAnsi="Times New Roman"/>
          <w:sz w:val="24"/>
          <w:szCs w:val="24"/>
          <w:u w:val="single"/>
          <w:shd w:val="clear" w:color="auto" w:fill="FFFFFF"/>
        </w:rPr>
        <w:t>1</w:t>
      </w:r>
      <w:r w:rsidRPr="00F50D2E">
        <w:rPr>
          <w:rFonts w:ascii="Times New Roman" w:eastAsia="Calibri" w:hAnsi="Times New Roman"/>
          <w:sz w:val="24"/>
          <w:szCs w:val="24"/>
          <w:u w:val="single"/>
          <w:shd w:val="clear" w:color="auto" w:fill="FFFFFF"/>
        </w:rPr>
        <w:t xml:space="preserve"> (осуществление закупки товара, работы или услуги </w:t>
      </w:r>
      <w:r w:rsidR="00FC35ED">
        <w:rPr>
          <w:rFonts w:ascii="Times New Roman" w:eastAsia="Calibri" w:hAnsi="Times New Roman"/>
          <w:sz w:val="24"/>
          <w:szCs w:val="24"/>
          <w:u w:val="single"/>
          <w:shd w:val="clear" w:color="auto" w:fill="FFFFFF"/>
        </w:rPr>
        <w:t>, которые относятся к сфере деятельности субъектов естественных монополий ) -2</w:t>
      </w:r>
      <w:r w:rsidRPr="00F50D2E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 контракт</w:t>
      </w:r>
      <w:r w:rsidR="00FC35ED">
        <w:rPr>
          <w:rFonts w:ascii="Times New Roman" w:eastAsia="Calibri" w:hAnsi="Times New Roman"/>
          <w:sz w:val="24"/>
          <w:szCs w:val="24"/>
          <w:shd w:val="clear" w:color="auto" w:fill="FFFFFF"/>
        </w:rPr>
        <w:t>а</w:t>
      </w:r>
      <w:r w:rsidRPr="00F50D2E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(договор</w:t>
      </w:r>
      <w:r w:rsidR="00FC35ED">
        <w:rPr>
          <w:rFonts w:ascii="Times New Roman" w:eastAsia="Calibri" w:hAnsi="Times New Roman"/>
          <w:sz w:val="24"/>
          <w:szCs w:val="24"/>
          <w:shd w:val="clear" w:color="auto" w:fill="FFFFFF"/>
        </w:rPr>
        <w:t>а</w:t>
      </w:r>
      <w:r w:rsidRPr="00F50D2E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) на общую сумму 1 </w:t>
      </w:r>
      <w:r w:rsidR="00FC35ED">
        <w:rPr>
          <w:rFonts w:ascii="Times New Roman" w:eastAsia="Calibri" w:hAnsi="Times New Roman"/>
          <w:sz w:val="24"/>
          <w:szCs w:val="24"/>
          <w:shd w:val="clear" w:color="auto" w:fill="FFFFFF"/>
        </w:rPr>
        <w:t>390,0</w:t>
      </w:r>
      <w:r w:rsidRPr="00F50D2E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тыс.рублей.</w:t>
      </w:r>
    </w:p>
    <w:p w:rsidR="00F50D2E" w:rsidRPr="00F50D2E" w:rsidRDefault="00F50D2E" w:rsidP="00F50D2E">
      <w:pPr>
        <w:pStyle w:val="a9"/>
        <w:spacing w:after="0"/>
        <w:ind w:left="0" w:firstLine="567"/>
        <w:jc w:val="both"/>
        <w:rPr>
          <w:sz w:val="24"/>
          <w:szCs w:val="24"/>
        </w:rPr>
      </w:pPr>
      <w:r w:rsidRPr="00F50D2E">
        <w:rPr>
          <w:sz w:val="24"/>
          <w:szCs w:val="24"/>
        </w:rPr>
        <w:lastRenderedPageBreak/>
        <w:t xml:space="preserve">- </w:t>
      </w:r>
      <w:r w:rsidRPr="00F50D2E">
        <w:rPr>
          <w:sz w:val="24"/>
          <w:szCs w:val="24"/>
          <w:u w:val="single"/>
        </w:rPr>
        <w:t>пункт 29 (заключение договора энергоснабжения или договора купли-продажи электрической энергии с гарантирующим поставщиком электрической энергии)</w:t>
      </w:r>
      <w:r w:rsidRPr="00F50D2E">
        <w:rPr>
          <w:sz w:val="24"/>
          <w:szCs w:val="24"/>
        </w:rPr>
        <w:t>–</w:t>
      </w:r>
      <w:r w:rsidR="007109C9">
        <w:rPr>
          <w:sz w:val="24"/>
          <w:szCs w:val="24"/>
        </w:rPr>
        <w:t xml:space="preserve">2 </w:t>
      </w:r>
      <w:r w:rsidRPr="00F50D2E">
        <w:rPr>
          <w:sz w:val="24"/>
          <w:szCs w:val="24"/>
        </w:rPr>
        <w:t>договор</w:t>
      </w:r>
      <w:r w:rsidR="007109C9">
        <w:rPr>
          <w:sz w:val="24"/>
          <w:szCs w:val="24"/>
        </w:rPr>
        <w:t>а</w:t>
      </w:r>
      <w:r w:rsidRPr="00F50D2E">
        <w:rPr>
          <w:sz w:val="24"/>
          <w:szCs w:val="24"/>
        </w:rPr>
        <w:t xml:space="preserve"> энергоснабжения (государственный контракт) на сумму </w:t>
      </w:r>
      <w:r w:rsidR="00097301">
        <w:rPr>
          <w:sz w:val="24"/>
          <w:szCs w:val="24"/>
        </w:rPr>
        <w:t>1045,0</w:t>
      </w:r>
      <w:r w:rsidRPr="00F50D2E">
        <w:rPr>
          <w:sz w:val="24"/>
          <w:szCs w:val="24"/>
        </w:rPr>
        <w:t xml:space="preserve"> тыс.рублей.</w:t>
      </w:r>
    </w:p>
    <w:p w:rsidR="00042C80" w:rsidRDefault="00F50D2E" w:rsidP="00C14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Также в 202</w:t>
      </w:r>
      <w:r w:rsidR="00E8400D">
        <w:rPr>
          <w:sz w:val="24"/>
          <w:szCs w:val="24"/>
        </w:rPr>
        <w:t>2</w:t>
      </w:r>
      <w:r>
        <w:rPr>
          <w:sz w:val="24"/>
          <w:szCs w:val="24"/>
        </w:rPr>
        <w:t xml:space="preserve"> году был заключен</w:t>
      </w:r>
      <w:r w:rsidR="00E8400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E8400D">
        <w:rPr>
          <w:sz w:val="24"/>
          <w:szCs w:val="24"/>
        </w:rPr>
        <w:t>2</w:t>
      </w:r>
      <w:r>
        <w:rPr>
          <w:sz w:val="24"/>
          <w:szCs w:val="24"/>
        </w:rPr>
        <w:t xml:space="preserve"> контракт</w:t>
      </w:r>
      <w:r w:rsidR="00E8400D">
        <w:rPr>
          <w:sz w:val="24"/>
          <w:szCs w:val="24"/>
        </w:rPr>
        <w:t>а</w:t>
      </w:r>
      <w:r w:rsidR="00042C80">
        <w:rPr>
          <w:sz w:val="24"/>
          <w:szCs w:val="24"/>
        </w:rPr>
        <w:t>.</w:t>
      </w:r>
    </w:p>
    <w:p w:rsidR="00042C80" w:rsidRDefault="00042C80" w:rsidP="00042C80">
      <w:pPr>
        <w:jc w:val="both"/>
        <w:rPr>
          <w:rFonts w:ascii="Tahoma" w:hAnsi="Tahoma" w:cs="Tahoma"/>
          <w:color w:val="383838"/>
          <w:sz w:val="18"/>
          <w:szCs w:val="18"/>
        </w:rPr>
      </w:pPr>
      <w:r>
        <w:rPr>
          <w:sz w:val="24"/>
          <w:szCs w:val="24"/>
        </w:rPr>
        <w:t>1)</w:t>
      </w:r>
      <w:r w:rsidR="00F50D2E">
        <w:rPr>
          <w:sz w:val="24"/>
          <w:szCs w:val="24"/>
        </w:rPr>
        <w:t xml:space="preserve"> </w:t>
      </w:r>
      <w:r w:rsidR="00E8400D">
        <w:rPr>
          <w:rFonts w:ascii="Tahoma" w:hAnsi="Tahoma" w:cs="Tahoma"/>
          <w:color w:val="383838"/>
          <w:sz w:val="18"/>
          <w:szCs w:val="18"/>
          <w:shd w:val="clear" w:color="auto" w:fill="FAFAFA"/>
        </w:rPr>
        <w:t>Выполнение работ «Ремонт покрытия ул. Кооперативная станицы Нехаевская Нехаевского муниципального района Волгоградской области»</w:t>
      </w:r>
      <w:r w:rsidR="00F50D2E">
        <w:rPr>
          <w:sz w:val="24"/>
          <w:szCs w:val="24"/>
        </w:rPr>
        <w:t xml:space="preserve">) в соответствии с </w:t>
      </w:r>
      <w:r w:rsidR="00E8400D">
        <w:rPr>
          <w:sz w:val="24"/>
          <w:szCs w:val="24"/>
        </w:rPr>
        <w:t xml:space="preserve">пунктом 1 </w:t>
      </w:r>
      <w:r w:rsidR="00F50D2E">
        <w:rPr>
          <w:sz w:val="24"/>
          <w:szCs w:val="24"/>
        </w:rPr>
        <w:t xml:space="preserve">частью </w:t>
      </w:r>
      <w:r w:rsidR="00E8400D">
        <w:rPr>
          <w:sz w:val="24"/>
          <w:szCs w:val="24"/>
        </w:rPr>
        <w:t>1</w:t>
      </w:r>
      <w:r w:rsidR="00F50D2E">
        <w:rPr>
          <w:sz w:val="24"/>
          <w:szCs w:val="24"/>
        </w:rPr>
        <w:t xml:space="preserve"> статьи </w:t>
      </w:r>
      <w:r w:rsidR="00E8400D">
        <w:rPr>
          <w:sz w:val="24"/>
          <w:szCs w:val="24"/>
        </w:rPr>
        <w:t>30</w:t>
      </w:r>
      <w:r w:rsidR="00F50D2E">
        <w:rPr>
          <w:sz w:val="24"/>
          <w:szCs w:val="24"/>
        </w:rPr>
        <w:t xml:space="preserve"> </w:t>
      </w:r>
      <w:r w:rsidR="00F50D2E" w:rsidRPr="00760C53">
        <w:rPr>
          <w:rFonts w:ascii="Times New Roman" w:hAnsi="Times New Roman"/>
          <w:sz w:val="24"/>
          <w:szCs w:val="24"/>
        </w:rPr>
        <w:t>Федерального Закона от 05.04.2013 №44-ФЗ</w:t>
      </w:r>
      <w:r w:rsidR="00F50D2E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на сумму </w:t>
      </w: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2873,1</w:t>
      </w:r>
      <w:r w:rsidR="00F50D2E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тыс.рублей, который проводил ГКУ Волгоградской области «Центр организации закупок». Идентификационный код закупки</w:t>
      </w:r>
      <w:r w:rsidRPr="00042C80">
        <w:rPr>
          <w:rFonts w:ascii="Tahoma" w:hAnsi="Tahoma" w:cs="Tahoma"/>
          <w:color w:val="383838"/>
          <w:sz w:val="18"/>
          <w:szCs w:val="18"/>
        </w:rPr>
        <w:t xml:space="preserve"> </w:t>
      </w:r>
      <w:r w:rsidRPr="00042C80">
        <w:rPr>
          <w:rFonts w:ascii="Tahoma" w:hAnsi="Tahoma" w:cs="Tahoma"/>
          <w:color w:val="383838"/>
          <w:sz w:val="18"/>
          <w:szCs w:val="18"/>
        </w:rPr>
        <w:br/>
        <w:t>22 33417004765341701001 0011 001 4211 244</w:t>
      </w:r>
      <w:r>
        <w:rPr>
          <w:rFonts w:ascii="Tahoma" w:hAnsi="Tahoma" w:cs="Tahoma"/>
          <w:color w:val="383838"/>
          <w:sz w:val="18"/>
          <w:szCs w:val="18"/>
        </w:rPr>
        <w:t>.</w:t>
      </w:r>
    </w:p>
    <w:p w:rsidR="00042C80" w:rsidRPr="00042C80" w:rsidRDefault="00042C80" w:rsidP="00042C80">
      <w:pPr>
        <w:jc w:val="both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2)</w:t>
      </w:r>
      <w:r w:rsidRPr="00042C80"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 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Поставка трактора</w:t>
      </w:r>
      <w:r>
        <w:rPr>
          <w:sz w:val="24"/>
          <w:szCs w:val="24"/>
        </w:rPr>
        <w:t xml:space="preserve"> в соответствии с пунктом 1 частью 1 статьи 30 </w:t>
      </w:r>
      <w:r w:rsidRPr="00760C53">
        <w:rPr>
          <w:rFonts w:ascii="Times New Roman" w:hAnsi="Times New Roman"/>
          <w:sz w:val="24"/>
          <w:szCs w:val="24"/>
        </w:rPr>
        <w:t>Федерального Закона от 05.04.2013 №44-ФЗ</w:t>
      </w:r>
      <w:r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на сумму 1749,0 тыс.рублей, который проводил ГКУ Волгоградской области «Центр организации закупок». Идентификационный код закупки</w:t>
      </w:r>
      <w:r w:rsidRPr="00042C80">
        <w:rPr>
          <w:rFonts w:ascii="Tahoma" w:hAnsi="Tahoma" w:cs="Tahoma"/>
          <w:color w:val="383838"/>
          <w:sz w:val="18"/>
          <w:szCs w:val="18"/>
        </w:rPr>
        <w:t xml:space="preserve"> </w:t>
      </w:r>
      <w:r w:rsidRPr="00042C80"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22 33417004765341701001 0012 003 2830 244.</w:t>
      </w:r>
    </w:p>
    <w:p w:rsidR="00F50D2E" w:rsidRPr="007766AD" w:rsidRDefault="00F50D2E" w:rsidP="00F50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66AD">
        <w:rPr>
          <w:rFonts w:ascii="Times New Roman" w:hAnsi="Times New Roman"/>
          <w:sz w:val="24"/>
          <w:szCs w:val="24"/>
          <w:shd w:val="clear" w:color="auto" w:fill="FFFFFF"/>
        </w:rPr>
        <w:t xml:space="preserve">Из вышеизложенного следует, что годовой объем закупок, которые Учреждение вправе осуществить на основании  п.4 ч.1 ст.93 Федерального Закона от 05.04.2013№ 44-ФЗ,  </w:t>
      </w:r>
      <w:r w:rsidRPr="007766AD">
        <w:rPr>
          <w:rFonts w:ascii="Times New Roman" w:hAnsi="Times New Roman"/>
          <w:sz w:val="24"/>
          <w:szCs w:val="24"/>
        </w:rPr>
        <w:t>соблюден</w:t>
      </w:r>
      <w:r w:rsidR="00214D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0D2E" w:rsidRPr="00692E7B" w:rsidRDefault="00F50D2E" w:rsidP="00F50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2E7B">
        <w:rPr>
          <w:rFonts w:ascii="Times New Roman" w:hAnsi="Times New Roman"/>
          <w:sz w:val="24"/>
          <w:szCs w:val="24"/>
        </w:rPr>
        <w:t>.</w:t>
      </w:r>
    </w:p>
    <w:p w:rsidR="00F50D2E" w:rsidRDefault="00F50D2E" w:rsidP="00F50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2E7B">
        <w:rPr>
          <w:rFonts w:ascii="Times New Roman" w:hAnsi="Times New Roman"/>
          <w:sz w:val="24"/>
          <w:szCs w:val="24"/>
        </w:rPr>
        <w:t xml:space="preserve">На  основании п.29 ч.1 ст.93 Федерального Закона от 05.04.2013 № 44-ФЗ, Учреждение заключило 2 государственных контракта энергоснабжения электрической энергией с ПАО «Волгоградэнергосбыт» на общую сумму </w:t>
      </w:r>
      <w:r w:rsidR="00214D9E">
        <w:rPr>
          <w:rFonts w:ascii="Times New Roman" w:hAnsi="Times New Roman"/>
          <w:sz w:val="24"/>
          <w:szCs w:val="24"/>
        </w:rPr>
        <w:t>1045,0</w:t>
      </w:r>
      <w:r w:rsidRPr="00692E7B">
        <w:rPr>
          <w:rFonts w:ascii="Times New Roman" w:hAnsi="Times New Roman"/>
          <w:sz w:val="24"/>
          <w:szCs w:val="24"/>
        </w:rPr>
        <w:t xml:space="preserve"> тыс.рублей:  от </w:t>
      </w:r>
      <w:r w:rsidR="0091165D">
        <w:rPr>
          <w:rFonts w:ascii="Times New Roman" w:hAnsi="Times New Roman"/>
          <w:sz w:val="24"/>
          <w:szCs w:val="24"/>
        </w:rPr>
        <w:t>0</w:t>
      </w:r>
      <w:r w:rsidRPr="00692E7B">
        <w:rPr>
          <w:rFonts w:ascii="Times New Roman" w:hAnsi="Times New Roman"/>
          <w:sz w:val="24"/>
          <w:szCs w:val="24"/>
        </w:rPr>
        <w:t>1.0</w:t>
      </w:r>
      <w:r w:rsidR="0091165D">
        <w:rPr>
          <w:rFonts w:ascii="Times New Roman" w:hAnsi="Times New Roman"/>
          <w:sz w:val="24"/>
          <w:szCs w:val="24"/>
        </w:rPr>
        <w:t>2</w:t>
      </w:r>
      <w:r w:rsidRPr="00692E7B">
        <w:rPr>
          <w:rFonts w:ascii="Times New Roman" w:hAnsi="Times New Roman"/>
          <w:sz w:val="24"/>
          <w:szCs w:val="24"/>
        </w:rPr>
        <w:t>.202</w:t>
      </w:r>
      <w:r w:rsidR="0091165D">
        <w:rPr>
          <w:rFonts w:ascii="Times New Roman" w:hAnsi="Times New Roman"/>
          <w:sz w:val="24"/>
          <w:szCs w:val="24"/>
        </w:rPr>
        <w:t>2</w:t>
      </w:r>
      <w:r w:rsidRPr="00692E7B">
        <w:rPr>
          <w:rFonts w:ascii="Times New Roman" w:hAnsi="Times New Roman"/>
          <w:sz w:val="24"/>
          <w:szCs w:val="24"/>
        </w:rPr>
        <w:t xml:space="preserve"> г. № 803070</w:t>
      </w:r>
      <w:r w:rsidR="0091165D">
        <w:rPr>
          <w:rFonts w:ascii="Times New Roman" w:hAnsi="Times New Roman"/>
          <w:sz w:val="24"/>
          <w:szCs w:val="24"/>
        </w:rPr>
        <w:t>4</w:t>
      </w:r>
      <w:r w:rsidRPr="00692E7B">
        <w:rPr>
          <w:rFonts w:ascii="Times New Roman" w:hAnsi="Times New Roman"/>
          <w:sz w:val="24"/>
          <w:szCs w:val="24"/>
        </w:rPr>
        <w:t>/2</w:t>
      </w:r>
      <w:r w:rsidR="0091165D">
        <w:rPr>
          <w:rFonts w:ascii="Times New Roman" w:hAnsi="Times New Roman"/>
          <w:sz w:val="24"/>
          <w:szCs w:val="24"/>
        </w:rPr>
        <w:t>2</w:t>
      </w:r>
      <w:r w:rsidRPr="00692E7B">
        <w:rPr>
          <w:rFonts w:ascii="Times New Roman" w:hAnsi="Times New Roman"/>
          <w:sz w:val="24"/>
          <w:szCs w:val="24"/>
        </w:rPr>
        <w:t xml:space="preserve"> на сумму </w:t>
      </w:r>
      <w:r w:rsidR="0091165D">
        <w:rPr>
          <w:rFonts w:ascii="Times New Roman" w:hAnsi="Times New Roman"/>
          <w:sz w:val="24"/>
          <w:szCs w:val="24"/>
        </w:rPr>
        <w:t>1030</w:t>
      </w:r>
      <w:r w:rsidRPr="00692E7B">
        <w:rPr>
          <w:rFonts w:ascii="Times New Roman" w:hAnsi="Times New Roman"/>
          <w:sz w:val="24"/>
          <w:szCs w:val="24"/>
        </w:rPr>
        <w:t>,00 тыс.рублей, и от</w:t>
      </w:r>
      <w:r w:rsidR="0091165D">
        <w:rPr>
          <w:rFonts w:ascii="Times New Roman" w:hAnsi="Times New Roman"/>
          <w:sz w:val="24"/>
          <w:szCs w:val="24"/>
        </w:rPr>
        <w:t>0</w:t>
      </w:r>
      <w:r w:rsidRPr="00692E7B">
        <w:rPr>
          <w:rFonts w:ascii="Times New Roman" w:hAnsi="Times New Roman"/>
          <w:sz w:val="24"/>
          <w:szCs w:val="24"/>
        </w:rPr>
        <w:t>1.</w:t>
      </w:r>
      <w:r w:rsidR="0091165D">
        <w:rPr>
          <w:rFonts w:ascii="Times New Roman" w:hAnsi="Times New Roman"/>
          <w:sz w:val="24"/>
          <w:szCs w:val="24"/>
        </w:rPr>
        <w:t>02</w:t>
      </w:r>
      <w:r w:rsidRPr="00692E7B">
        <w:rPr>
          <w:rFonts w:ascii="Times New Roman" w:hAnsi="Times New Roman"/>
          <w:sz w:val="24"/>
          <w:szCs w:val="24"/>
        </w:rPr>
        <w:t>.202</w:t>
      </w:r>
      <w:r w:rsidR="0091165D">
        <w:rPr>
          <w:rFonts w:ascii="Times New Roman" w:hAnsi="Times New Roman"/>
          <w:sz w:val="24"/>
          <w:szCs w:val="24"/>
        </w:rPr>
        <w:t>2</w:t>
      </w:r>
      <w:r w:rsidRPr="00692E7B">
        <w:rPr>
          <w:rFonts w:ascii="Times New Roman" w:hAnsi="Times New Roman"/>
          <w:sz w:val="24"/>
          <w:szCs w:val="24"/>
        </w:rPr>
        <w:t xml:space="preserve"> г. №80307</w:t>
      </w:r>
      <w:r w:rsidR="0091165D">
        <w:rPr>
          <w:rFonts w:ascii="Times New Roman" w:hAnsi="Times New Roman"/>
          <w:sz w:val="24"/>
          <w:szCs w:val="24"/>
        </w:rPr>
        <w:t>15</w:t>
      </w:r>
      <w:r w:rsidRPr="00692E7B">
        <w:rPr>
          <w:rFonts w:ascii="Times New Roman" w:hAnsi="Times New Roman"/>
          <w:sz w:val="24"/>
          <w:szCs w:val="24"/>
        </w:rPr>
        <w:t>/2</w:t>
      </w:r>
      <w:r w:rsidR="0091165D">
        <w:rPr>
          <w:rFonts w:ascii="Times New Roman" w:hAnsi="Times New Roman"/>
          <w:sz w:val="24"/>
          <w:szCs w:val="24"/>
        </w:rPr>
        <w:t>2 на сумму 15</w:t>
      </w:r>
      <w:r w:rsidRPr="00692E7B">
        <w:rPr>
          <w:rFonts w:ascii="Times New Roman" w:hAnsi="Times New Roman"/>
          <w:sz w:val="24"/>
          <w:szCs w:val="24"/>
        </w:rPr>
        <w:t>,00 тыс.рублей.</w:t>
      </w:r>
    </w:p>
    <w:p w:rsidR="0091165D" w:rsidRPr="00692E7B" w:rsidRDefault="0091165D" w:rsidP="00F50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2E7B">
        <w:rPr>
          <w:rFonts w:ascii="Times New Roman" w:hAnsi="Times New Roman"/>
          <w:sz w:val="24"/>
          <w:szCs w:val="24"/>
        </w:rPr>
        <w:t>На  основании п.</w:t>
      </w:r>
      <w:r>
        <w:rPr>
          <w:rFonts w:ascii="Times New Roman" w:hAnsi="Times New Roman"/>
          <w:sz w:val="24"/>
          <w:szCs w:val="24"/>
        </w:rPr>
        <w:t>1</w:t>
      </w:r>
      <w:r w:rsidRPr="00692E7B">
        <w:rPr>
          <w:rFonts w:ascii="Times New Roman" w:hAnsi="Times New Roman"/>
          <w:sz w:val="24"/>
          <w:szCs w:val="24"/>
        </w:rPr>
        <w:t xml:space="preserve"> ч.1 ст.93 Федерального Закона от 05.04.2013 № 44-ФЗ, Учреждение заключило 2 государственных контракта энергоснабжения электрической энергией с </w:t>
      </w:r>
      <w:r w:rsidRPr="0091165D">
        <w:rPr>
          <w:rFonts w:ascii="Times New Roman" w:hAnsi="Times New Roman"/>
          <w:sz w:val="24"/>
          <w:szCs w:val="24"/>
        </w:rPr>
        <w:t>Акционерное общество "Волгоградоблэлектро" Филиал Северные межрайонные электрические сети</w:t>
      </w:r>
      <w:r>
        <w:rPr>
          <w:rFonts w:ascii="Times New Roman" w:hAnsi="Times New Roman"/>
          <w:sz w:val="24"/>
          <w:szCs w:val="24"/>
        </w:rPr>
        <w:t xml:space="preserve"> и ПАО "Россети Юг"</w:t>
      </w:r>
      <w:r w:rsidRPr="00692E7B">
        <w:rPr>
          <w:rFonts w:ascii="Times New Roman" w:hAnsi="Times New Roman"/>
          <w:sz w:val="24"/>
          <w:szCs w:val="24"/>
        </w:rPr>
        <w:t xml:space="preserve"> на общую сумму </w:t>
      </w:r>
      <w:r>
        <w:rPr>
          <w:rFonts w:ascii="Times New Roman" w:hAnsi="Times New Roman"/>
          <w:sz w:val="24"/>
          <w:szCs w:val="24"/>
        </w:rPr>
        <w:t>1390,0</w:t>
      </w:r>
      <w:r w:rsidRPr="00692E7B">
        <w:rPr>
          <w:rFonts w:ascii="Times New Roman" w:hAnsi="Times New Roman"/>
          <w:sz w:val="24"/>
          <w:szCs w:val="24"/>
        </w:rPr>
        <w:t xml:space="preserve"> тыс.рублей:  от </w:t>
      </w:r>
      <w:r>
        <w:rPr>
          <w:rFonts w:ascii="Times New Roman" w:hAnsi="Times New Roman"/>
          <w:sz w:val="24"/>
          <w:szCs w:val="24"/>
        </w:rPr>
        <w:t>25</w:t>
      </w:r>
      <w:r w:rsidRPr="00692E7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692E7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692E7B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>Муниципальный контракт</w:t>
      </w:r>
      <w:r w:rsidRPr="00692E7B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29/4/04</w:t>
      </w:r>
      <w:r w:rsidRPr="00692E7B">
        <w:rPr>
          <w:rFonts w:ascii="Times New Roman" w:hAnsi="Times New Roman"/>
          <w:sz w:val="24"/>
          <w:szCs w:val="24"/>
        </w:rPr>
        <w:t xml:space="preserve"> на сумму </w:t>
      </w:r>
      <w:r>
        <w:rPr>
          <w:rFonts w:ascii="Times New Roman" w:hAnsi="Times New Roman"/>
          <w:sz w:val="24"/>
          <w:szCs w:val="24"/>
        </w:rPr>
        <w:t>1300</w:t>
      </w:r>
      <w:r w:rsidR="00CE3BC6">
        <w:rPr>
          <w:rFonts w:ascii="Times New Roman" w:hAnsi="Times New Roman"/>
          <w:sz w:val="24"/>
          <w:szCs w:val="24"/>
        </w:rPr>
        <w:t xml:space="preserve">,00 тыс.рублей, и </w:t>
      </w:r>
      <w:r>
        <w:rPr>
          <w:rFonts w:ascii="Times New Roman" w:hAnsi="Times New Roman"/>
          <w:sz w:val="24"/>
          <w:szCs w:val="24"/>
        </w:rPr>
        <w:t xml:space="preserve"> Договор №</w:t>
      </w:r>
      <w:r w:rsidRPr="0091165D">
        <w:t xml:space="preserve"> </w:t>
      </w:r>
      <w:r w:rsidRPr="0091165D">
        <w:rPr>
          <w:rFonts w:ascii="Times New Roman" w:hAnsi="Times New Roman"/>
          <w:sz w:val="24"/>
          <w:szCs w:val="24"/>
        </w:rPr>
        <w:t>34002201000092</w:t>
      </w:r>
      <w:r w:rsidR="00CE3BC6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</w:t>
      </w:r>
      <w:r w:rsidRPr="00692E7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02</w:t>
      </w:r>
      <w:r w:rsidRPr="00692E7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692E7B">
        <w:rPr>
          <w:rFonts w:ascii="Times New Roman" w:hAnsi="Times New Roman"/>
          <w:sz w:val="24"/>
          <w:szCs w:val="24"/>
        </w:rPr>
        <w:t xml:space="preserve"> г.</w:t>
      </w:r>
    </w:p>
    <w:p w:rsidR="00F50D2E" w:rsidRPr="00692E7B" w:rsidRDefault="00F50D2E" w:rsidP="00F50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2E7B">
        <w:rPr>
          <w:rFonts w:ascii="Times New Roman" w:hAnsi="Times New Roman"/>
          <w:sz w:val="24"/>
          <w:szCs w:val="24"/>
        </w:rPr>
        <w:tab/>
        <w:t>Данные закупки осуществлялись на основании утвержденного плана- графика закупок товаров, работ, услуг на 202</w:t>
      </w:r>
      <w:r w:rsidR="00CE3BC6">
        <w:rPr>
          <w:rFonts w:ascii="Times New Roman" w:hAnsi="Times New Roman"/>
          <w:sz w:val="24"/>
          <w:szCs w:val="24"/>
        </w:rPr>
        <w:t>2</w:t>
      </w:r>
      <w:r w:rsidRPr="00692E7B">
        <w:rPr>
          <w:rFonts w:ascii="Times New Roman" w:hAnsi="Times New Roman"/>
          <w:sz w:val="24"/>
          <w:szCs w:val="24"/>
        </w:rPr>
        <w:t xml:space="preserve"> финансовый год и на плановый период 202</w:t>
      </w:r>
      <w:r w:rsidR="00CE3BC6">
        <w:rPr>
          <w:rFonts w:ascii="Times New Roman" w:hAnsi="Times New Roman"/>
          <w:sz w:val="24"/>
          <w:szCs w:val="24"/>
        </w:rPr>
        <w:t>3</w:t>
      </w:r>
      <w:r w:rsidRPr="00692E7B">
        <w:rPr>
          <w:rFonts w:ascii="Times New Roman" w:hAnsi="Times New Roman"/>
          <w:sz w:val="24"/>
          <w:szCs w:val="24"/>
        </w:rPr>
        <w:t xml:space="preserve"> и 202</w:t>
      </w:r>
      <w:r w:rsidR="00CE3BC6">
        <w:rPr>
          <w:rFonts w:ascii="Times New Roman" w:hAnsi="Times New Roman"/>
          <w:sz w:val="24"/>
          <w:szCs w:val="24"/>
        </w:rPr>
        <w:t>4</w:t>
      </w:r>
      <w:r w:rsidRPr="00692E7B">
        <w:rPr>
          <w:rFonts w:ascii="Times New Roman" w:hAnsi="Times New Roman"/>
          <w:sz w:val="24"/>
          <w:szCs w:val="24"/>
        </w:rPr>
        <w:t xml:space="preserve"> годов.</w:t>
      </w:r>
    </w:p>
    <w:p w:rsidR="00F50D2E" w:rsidRPr="00EA632C" w:rsidRDefault="00F50D2E" w:rsidP="00F50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632C">
        <w:rPr>
          <w:rFonts w:ascii="Times New Roman" w:hAnsi="Times New Roman"/>
          <w:sz w:val="24"/>
          <w:szCs w:val="24"/>
        </w:rPr>
        <w:t>Порядок формирования, утверждения планов-графиков утвержден постановлением Правительства Российской Федерации от 30.09.2019 г. № 1279 «Об установлении порядка формирования, утверждения планов- графиков закупок, внесения изменений в такие планы- графики, размещение планов- графиков закупок в единой информационной системе в сфере закупок, особенностей включения информации в такие планы- графики и требования к форме планов-графиков закупок и о признании утратившими силу отдельных решений Правительства Российской Федерации». В соответствии с пунктом 12, вышеуказанного постановления №1279, план-график утверждается в течение 10 рабочих дней со дня, следующего за днем доведения объема прав в денежном выражении на принятие и исполнение обязательств.</w:t>
      </w:r>
    </w:p>
    <w:p w:rsidR="00F50D2E" w:rsidRPr="007109C9" w:rsidRDefault="00F50D2E" w:rsidP="00F50D2E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3F93">
        <w:rPr>
          <w:rFonts w:ascii="Times New Roman" w:hAnsi="Times New Roman"/>
          <w:sz w:val="24"/>
          <w:szCs w:val="24"/>
        </w:rPr>
        <w:t xml:space="preserve">Решением </w:t>
      </w:r>
      <w:r w:rsidR="00CE3BC6">
        <w:rPr>
          <w:rFonts w:ascii="Times New Roman" w:hAnsi="Times New Roman"/>
          <w:sz w:val="24"/>
          <w:szCs w:val="24"/>
        </w:rPr>
        <w:t xml:space="preserve">Совета депутатов </w:t>
      </w:r>
      <w:r w:rsidRPr="006F3F93">
        <w:rPr>
          <w:rFonts w:ascii="Times New Roman" w:hAnsi="Times New Roman"/>
          <w:sz w:val="24"/>
          <w:szCs w:val="24"/>
        </w:rPr>
        <w:t>Нехаевско</w:t>
      </w:r>
      <w:r w:rsidR="00CE3BC6">
        <w:rPr>
          <w:rFonts w:ascii="Times New Roman" w:hAnsi="Times New Roman"/>
          <w:sz w:val="24"/>
          <w:szCs w:val="24"/>
        </w:rPr>
        <w:t>го сельского поселения</w:t>
      </w:r>
      <w:r w:rsidRPr="006F3F93">
        <w:rPr>
          <w:rFonts w:ascii="Times New Roman" w:hAnsi="Times New Roman"/>
          <w:sz w:val="24"/>
          <w:szCs w:val="24"/>
        </w:rPr>
        <w:t xml:space="preserve"> от </w:t>
      </w:r>
      <w:r w:rsidR="00CE3BC6">
        <w:rPr>
          <w:rFonts w:ascii="Times New Roman" w:hAnsi="Times New Roman"/>
          <w:sz w:val="24"/>
          <w:szCs w:val="24"/>
        </w:rPr>
        <w:t>18</w:t>
      </w:r>
      <w:r w:rsidRPr="006F3F93">
        <w:rPr>
          <w:rFonts w:ascii="Times New Roman" w:hAnsi="Times New Roman"/>
          <w:sz w:val="24"/>
          <w:szCs w:val="24"/>
        </w:rPr>
        <w:t>.</w:t>
      </w:r>
      <w:r w:rsidR="00CE3BC6">
        <w:rPr>
          <w:rFonts w:ascii="Times New Roman" w:hAnsi="Times New Roman"/>
          <w:sz w:val="24"/>
          <w:szCs w:val="24"/>
        </w:rPr>
        <w:t>01</w:t>
      </w:r>
      <w:r w:rsidRPr="006F3F93">
        <w:rPr>
          <w:rFonts w:ascii="Times New Roman" w:hAnsi="Times New Roman"/>
          <w:sz w:val="24"/>
          <w:szCs w:val="24"/>
        </w:rPr>
        <w:t>.202</w:t>
      </w:r>
      <w:r w:rsidR="00CE3BC6">
        <w:rPr>
          <w:rFonts w:ascii="Times New Roman" w:hAnsi="Times New Roman"/>
          <w:sz w:val="24"/>
          <w:szCs w:val="24"/>
        </w:rPr>
        <w:t>2</w:t>
      </w:r>
      <w:r w:rsidRPr="006F3F93">
        <w:rPr>
          <w:rFonts w:ascii="Times New Roman" w:hAnsi="Times New Roman"/>
          <w:sz w:val="24"/>
          <w:szCs w:val="24"/>
        </w:rPr>
        <w:t xml:space="preserve"> № </w:t>
      </w:r>
      <w:r w:rsidR="00CE3BC6">
        <w:rPr>
          <w:rFonts w:ascii="Times New Roman" w:hAnsi="Times New Roman"/>
          <w:sz w:val="24"/>
          <w:szCs w:val="24"/>
        </w:rPr>
        <w:t>41</w:t>
      </w:r>
      <w:r w:rsidRPr="006F3F93">
        <w:rPr>
          <w:rFonts w:ascii="Times New Roman" w:hAnsi="Times New Roman"/>
          <w:sz w:val="24"/>
          <w:szCs w:val="24"/>
        </w:rPr>
        <w:t xml:space="preserve">/1  были </w:t>
      </w:r>
      <w:r w:rsidRPr="00275CC5">
        <w:rPr>
          <w:rFonts w:ascii="Times New Roman" w:hAnsi="Times New Roman"/>
          <w:sz w:val="24"/>
          <w:szCs w:val="24"/>
        </w:rPr>
        <w:t>утверждены лимиты бюджетных обязательств Учреждения. План- график закупок Учреждения на 202</w:t>
      </w:r>
      <w:r w:rsidR="00CE3BC6">
        <w:rPr>
          <w:rFonts w:ascii="Times New Roman" w:hAnsi="Times New Roman"/>
          <w:sz w:val="24"/>
          <w:szCs w:val="24"/>
        </w:rPr>
        <w:t>2</w:t>
      </w:r>
      <w:r w:rsidRPr="00275CC5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CE3BC6">
        <w:rPr>
          <w:rFonts w:ascii="Times New Roman" w:hAnsi="Times New Roman"/>
          <w:sz w:val="24"/>
          <w:szCs w:val="24"/>
        </w:rPr>
        <w:t>3</w:t>
      </w:r>
      <w:r w:rsidRPr="00275CC5">
        <w:rPr>
          <w:rFonts w:ascii="Times New Roman" w:hAnsi="Times New Roman"/>
          <w:sz w:val="24"/>
          <w:szCs w:val="24"/>
        </w:rPr>
        <w:t xml:space="preserve"> и 202</w:t>
      </w:r>
      <w:r w:rsidR="00CE3BC6">
        <w:rPr>
          <w:rFonts w:ascii="Times New Roman" w:hAnsi="Times New Roman"/>
          <w:sz w:val="24"/>
          <w:szCs w:val="24"/>
        </w:rPr>
        <w:t>4</w:t>
      </w:r>
      <w:r w:rsidRPr="00275CC5">
        <w:rPr>
          <w:rFonts w:ascii="Times New Roman" w:hAnsi="Times New Roman"/>
          <w:sz w:val="24"/>
          <w:szCs w:val="24"/>
        </w:rPr>
        <w:t xml:space="preserve"> годов утвержден </w:t>
      </w:r>
      <w:r w:rsidR="00CE3BC6">
        <w:rPr>
          <w:rFonts w:ascii="Times New Roman" w:hAnsi="Times New Roman"/>
          <w:sz w:val="24"/>
          <w:szCs w:val="24"/>
        </w:rPr>
        <w:t>24</w:t>
      </w:r>
      <w:r w:rsidR="00997082">
        <w:rPr>
          <w:rFonts w:ascii="Times New Roman" w:hAnsi="Times New Roman"/>
          <w:sz w:val="24"/>
          <w:szCs w:val="24"/>
        </w:rPr>
        <w:t>.</w:t>
      </w:r>
      <w:r w:rsidRPr="00275CC5">
        <w:rPr>
          <w:rFonts w:ascii="Times New Roman" w:hAnsi="Times New Roman"/>
          <w:sz w:val="24"/>
          <w:szCs w:val="24"/>
        </w:rPr>
        <w:t>01.202</w:t>
      </w:r>
      <w:r w:rsidR="00CE3BC6">
        <w:rPr>
          <w:rFonts w:ascii="Times New Roman" w:hAnsi="Times New Roman"/>
          <w:sz w:val="24"/>
          <w:szCs w:val="24"/>
        </w:rPr>
        <w:t>2</w:t>
      </w:r>
      <w:r w:rsidRPr="00275CC5">
        <w:rPr>
          <w:rFonts w:ascii="Times New Roman" w:hAnsi="Times New Roman"/>
          <w:sz w:val="24"/>
          <w:szCs w:val="24"/>
        </w:rPr>
        <w:t xml:space="preserve">г. Размещен </w:t>
      </w:r>
      <w:r w:rsidR="00CE3BC6">
        <w:rPr>
          <w:rFonts w:ascii="Times New Roman" w:hAnsi="Times New Roman"/>
          <w:sz w:val="24"/>
          <w:szCs w:val="24"/>
        </w:rPr>
        <w:t>24</w:t>
      </w:r>
      <w:r w:rsidRPr="00275CC5">
        <w:rPr>
          <w:rFonts w:ascii="Times New Roman" w:hAnsi="Times New Roman"/>
          <w:sz w:val="24"/>
          <w:szCs w:val="24"/>
        </w:rPr>
        <w:t>.01.202</w:t>
      </w:r>
      <w:r w:rsidR="00CE3BC6">
        <w:rPr>
          <w:rFonts w:ascii="Times New Roman" w:hAnsi="Times New Roman"/>
          <w:sz w:val="24"/>
          <w:szCs w:val="24"/>
        </w:rPr>
        <w:t>2</w:t>
      </w:r>
      <w:r w:rsidRPr="00275CC5">
        <w:rPr>
          <w:rFonts w:ascii="Times New Roman" w:hAnsi="Times New Roman"/>
          <w:sz w:val="24"/>
          <w:szCs w:val="24"/>
        </w:rPr>
        <w:t>г., т.е. в сроки установленные законодательством.</w:t>
      </w:r>
      <w:r w:rsidR="00CE3BC6">
        <w:rPr>
          <w:rFonts w:ascii="Times New Roman" w:hAnsi="Times New Roman"/>
          <w:sz w:val="24"/>
          <w:szCs w:val="24"/>
        </w:rPr>
        <w:t xml:space="preserve"> </w:t>
      </w:r>
      <w:r w:rsidR="007109C9">
        <w:rPr>
          <w:rFonts w:ascii="Times New Roman" w:hAnsi="Times New Roman"/>
          <w:sz w:val="24"/>
          <w:szCs w:val="24"/>
        </w:rPr>
        <w:t>За период с 01.01.202</w:t>
      </w:r>
      <w:r w:rsidR="00CE3BC6">
        <w:rPr>
          <w:rFonts w:ascii="Times New Roman" w:hAnsi="Times New Roman"/>
          <w:sz w:val="24"/>
          <w:szCs w:val="24"/>
        </w:rPr>
        <w:t>2г. по 31.12.2022</w:t>
      </w:r>
      <w:r w:rsidRPr="007109C9">
        <w:rPr>
          <w:rFonts w:ascii="Times New Roman" w:hAnsi="Times New Roman"/>
          <w:sz w:val="24"/>
          <w:szCs w:val="24"/>
        </w:rPr>
        <w:t xml:space="preserve"> г. в план-график на 202</w:t>
      </w:r>
      <w:r w:rsidR="00CE3BC6">
        <w:rPr>
          <w:rFonts w:ascii="Times New Roman" w:hAnsi="Times New Roman"/>
          <w:sz w:val="24"/>
          <w:szCs w:val="24"/>
        </w:rPr>
        <w:t>2</w:t>
      </w:r>
      <w:r w:rsidRPr="007109C9">
        <w:rPr>
          <w:rFonts w:ascii="Times New Roman" w:hAnsi="Times New Roman"/>
          <w:sz w:val="24"/>
          <w:szCs w:val="24"/>
        </w:rPr>
        <w:t xml:space="preserve"> финансовый год и плановый период 202</w:t>
      </w:r>
      <w:r w:rsidR="00E569A4">
        <w:rPr>
          <w:rFonts w:ascii="Times New Roman" w:hAnsi="Times New Roman"/>
          <w:sz w:val="24"/>
          <w:szCs w:val="24"/>
        </w:rPr>
        <w:t>3</w:t>
      </w:r>
      <w:r w:rsidRPr="007109C9">
        <w:rPr>
          <w:rFonts w:ascii="Times New Roman" w:hAnsi="Times New Roman"/>
          <w:sz w:val="24"/>
          <w:szCs w:val="24"/>
        </w:rPr>
        <w:t xml:space="preserve"> и 202</w:t>
      </w:r>
      <w:r w:rsidR="00113AC6">
        <w:rPr>
          <w:rFonts w:ascii="Times New Roman" w:hAnsi="Times New Roman"/>
          <w:sz w:val="24"/>
          <w:szCs w:val="24"/>
        </w:rPr>
        <w:t>4</w:t>
      </w:r>
      <w:r w:rsidRPr="007109C9">
        <w:rPr>
          <w:rFonts w:ascii="Times New Roman" w:hAnsi="Times New Roman"/>
          <w:sz w:val="24"/>
          <w:szCs w:val="24"/>
        </w:rPr>
        <w:t xml:space="preserve"> годов внесено 2</w:t>
      </w:r>
      <w:r w:rsidR="00E569A4">
        <w:rPr>
          <w:rFonts w:ascii="Times New Roman" w:hAnsi="Times New Roman"/>
          <w:sz w:val="24"/>
          <w:szCs w:val="24"/>
        </w:rPr>
        <w:t>0</w:t>
      </w:r>
      <w:r w:rsidRPr="007109C9">
        <w:rPr>
          <w:rFonts w:ascii="Times New Roman" w:hAnsi="Times New Roman"/>
          <w:sz w:val="24"/>
          <w:szCs w:val="24"/>
        </w:rPr>
        <w:t xml:space="preserve"> изменений, которые были размещены в ЕИС в соответствии с законодательством о контрактной системе. </w:t>
      </w:r>
    </w:p>
    <w:p w:rsidR="00F50D2E" w:rsidRPr="00F64F43" w:rsidRDefault="00F50D2E" w:rsidP="00F50D2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A632C">
        <w:rPr>
          <w:rFonts w:ascii="Times New Roman" w:hAnsi="Times New Roman"/>
          <w:sz w:val="24"/>
          <w:szCs w:val="24"/>
        </w:rPr>
        <w:t>Случаев отмены закупки не было</w:t>
      </w:r>
      <w:r w:rsidRPr="00F64F43">
        <w:rPr>
          <w:rFonts w:ascii="Times New Roman" w:hAnsi="Times New Roman"/>
          <w:sz w:val="24"/>
          <w:szCs w:val="24"/>
        </w:rPr>
        <w:t xml:space="preserve">. </w:t>
      </w:r>
    </w:p>
    <w:p w:rsidR="00F50D2E" w:rsidRPr="002C70E5" w:rsidRDefault="00F50D2E" w:rsidP="00F50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70E5">
        <w:rPr>
          <w:rFonts w:ascii="Times New Roman" w:hAnsi="Times New Roman"/>
          <w:sz w:val="24"/>
          <w:szCs w:val="24"/>
        </w:rPr>
        <w:t xml:space="preserve">Согласно части 1 статьи 30 Закона № 44-ФЗ заказчики обязаны осуществлять закупки у субъектов малого предпринимательства,  социально ориентированных некоммерческих </w:t>
      </w:r>
      <w:r w:rsidRPr="002C70E5">
        <w:rPr>
          <w:rFonts w:ascii="Times New Roman" w:hAnsi="Times New Roman"/>
          <w:sz w:val="24"/>
          <w:szCs w:val="24"/>
        </w:rPr>
        <w:lastRenderedPageBreak/>
        <w:t>организаций в объеме не менее чем пятнадцать процентов совокупного годового объема закупок, рассчитанного с учетом части 1.1 статьи 30 Закона № 44-ФЗ.</w:t>
      </w:r>
    </w:p>
    <w:p w:rsidR="00F50D2E" w:rsidRDefault="00F50D2E" w:rsidP="00F50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70E5">
        <w:rPr>
          <w:rFonts w:ascii="Times New Roman" w:hAnsi="Times New Roman"/>
          <w:sz w:val="24"/>
          <w:szCs w:val="24"/>
        </w:rPr>
        <w:t>За проверяемый период  закуп</w:t>
      </w:r>
      <w:r w:rsidR="00E569A4">
        <w:rPr>
          <w:rFonts w:ascii="Times New Roman" w:hAnsi="Times New Roman"/>
          <w:sz w:val="24"/>
          <w:szCs w:val="24"/>
        </w:rPr>
        <w:t>ки</w:t>
      </w:r>
      <w:r w:rsidRPr="002C70E5">
        <w:rPr>
          <w:rFonts w:ascii="Times New Roman" w:hAnsi="Times New Roman"/>
          <w:sz w:val="24"/>
          <w:szCs w:val="24"/>
        </w:rPr>
        <w:t xml:space="preserve"> у субъектов малого предпринимательства и социально ориентированных некоммерческих организаций </w:t>
      </w:r>
      <w:r w:rsidR="007109C9">
        <w:rPr>
          <w:rFonts w:ascii="Times New Roman" w:hAnsi="Times New Roman"/>
          <w:sz w:val="24"/>
          <w:szCs w:val="24"/>
        </w:rPr>
        <w:t>Учреждением</w:t>
      </w:r>
      <w:r w:rsidRPr="002C70E5">
        <w:rPr>
          <w:rFonts w:ascii="Times New Roman" w:hAnsi="Times New Roman"/>
          <w:sz w:val="24"/>
          <w:szCs w:val="24"/>
        </w:rPr>
        <w:t xml:space="preserve"> </w:t>
      </w:r>
      <w:r w:rsidR="00E569A4">
        <w:rPr>
          <w:rFonts w:ascii="Times New Roman" w:hAnsi="Times New Roman"/>
          <w:sz w:val="24"/>
          <w:szCs w:val="24"/>
        </w:rPr>
        <w:t>были</w:t>
      </w:r>
      <w:r w:rsidRPr="002C70E5">
        <w:rPr>
          <w:rFonts w:ascii="Times New Roman" w:hAnsi="Times New Roman"/>
          <w:sz w:val="24"/>
          <w:szCs w:val="24"/>
        </w:rPr>
        <w:t xml:space="preserve"> пров</w:t>
      </w:r>
      <w:r w:rsidR="00E569A4">
        <w:rPr>
          <w:rFonts w:ascii="Times New Roman" w:hAnsi="Times New Roman"/>
          <w:sz w:val="24"/>
          <w:szCs w:val="24"/>
        </w:rPr>
        <w:t>едены на сумму 4622,1 тыс.руб.</w:t>
      </w:r>
    </w:p>
    <w:p w:rsidR="005C7E20" w:rsidRDefault="005C7E20" w:rsidP="00F50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E7B">
        <w:rPr>
          <w:rFonts w:ascii="Times New Roman" w:hAnsi="Times New Roman"/>
          <w:sz w:val="24"/>
          <w:szCs w:val="24"/>
        </w:rPr>
        <w:t>На  основании п.</w:t>
      </w:r>
      <w:r>
        <w:rPr>
          <w:rFonts w:ascii="Times New Roman" w:hAnsi="Times New Roman"/>
          <w:sz w:val="24"/>
          <w:szCs w:val="24"/>
        </w:rPr>
        <w:t>1</w:t>
      </w:r>
      <w:r w:rsidRPr="00692E7B">
        <w:rPr>
          <w:rFonts w:ascii="Times New Roman" w:hAnsi="Times New Roman"/>
          <w:sz w:val="24"/>
          <w:szCs w:val="24"/>
        </w:rPr>
        <w:t xml:space="preserve"> ч.1 ст.</w:t>
      </w:r>
      <w:r>
        <w:rPr>
          <w:rFonts w:ascii="Times New Roman" w:hAnsi="Times New Roman"/>
          <w:sz w:val="24"/>
          <w:szCs w:val="24"/>
        </w:rPr>
        <w:t xml:space="preserve">30 </w:t>
      </w:r>
      <w:r w:rsidRPr="00692E7B">
        <w:rPr>
          <w:rFonts w:ascii="Times New Roman" w:hAnsi="Times New Roman"/>
          <w:sz w:val="24"/>
          <w:szCs w:val="24"/>
        </w:rPr>
        <w:t>Федерального Закона от 05.04.2013 № 44-ФЗ</w:t>
      </w:r>
      <w:r>
        <w:rPr>
          <w:rFonts w:ascii="Times New Roman" w:hAnsi="Times New Roman"/>
          <w:sz w:val="24"/>
          <w:szCs w:val="24"/>
        </w:rPr>
        <w:t xml:space="preserve"> учреждение заключило 2 контракта на сумму 4622,1 тыс.руб.</w:t>
      </w:r>
    </w:p>
    <w:p w:rsidR="00E569A4" w:rsidRPr="001E3BA4" w:rsidRDefault="005C7E20" w:rsidP="00F50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1E3BA4">
        <w:rPr>
          <w:rFonts w:ascii="Times New Roman" w:hAnsi="Times New Roman"/>
          <w:sz w:val="24"/>
          <w:szCs w:val="24"/>
        </w:rPr>
        <w:t xml:space="preserve">1) с </w:t>
      </w:r>
      <w:r w:rsidRPr="001E3BA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ОБЩЕСТВО С ОГРАНИЧЕННОЙ ОТВЕТСТВЕННОСТЬЮ "АРИЙ" на поставку трактора контракт № 0329200062222007889 от 12.12.2022 на сумму 1749,0 тыс.руб.</w:t>
      </w:r>
    </w:p>
    <w:p w:rsidR="005C7E20" w:rsidRPr="001E3BA4" w:rsidRDefault="005C7E20" w:rsidP="00F50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5C7E20" w:rsidRPr="001E3BA4" w:rsidRDefault="005C7E20" w:rsidP="00F50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1E3BA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2)с БИЧАХЧЯН АНДРАНИК СЕЙРАНОВИЧ на ремонт покрытия ул. Кооперативная станицы Нехаевская Нехаевского муниципального района Контракт № 0329200062222003327 от 05.07.2022 на сумму 2873,1 тыс.руб.</w:t>
      </w:r>
    </w:p>
    <w:p w:rsidR="005C7E20" w:rsidRPr="002C70E5" w:rsidRDefault="005C7E20" w:rsidP="00F50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0D2E" w:rsidRDefault="00F50D2E" w:rsidP="00895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70E5">
        <w:rPr>
          <w:rFonts w:ascii="Times New Roman" w:hAnsi="Times New Roman"/>
          <w:sz w:val="24"/>
          <w:szCs w:val="24"/>
        </w:rPr>
        <w:t>Таким образом, в отчетах об объеме закупок у субъектов малого предпринимательства и социально ориентированных не</w:t>
      </w:r>
      <w:r>
        <w:rPr>
          <w:rFonts w:ascii="Times New Roman" w:hAnsi="Times New Roman"/>
          <w:sz w:val="24"/>
          <w:szCs w:val="24"/>
        </w:rPr>
        <w:t>коммерческих организаций за 202</w:t>
      </w:r>
      <w:r w:rsidR="005C7E20">
        <w:rPr>
          <w:rFonts w:ascii="Times New Roman" w:hAnsi="Times New Roman"/>
          <w:sz w:val="24"/>
          <w:szCs w:val="24"/>
        </w:rPr>
        <w:t>2</w:t>
      </w:r>
      <w:r w:rsidRPr="002C70E5">
        <w:rPr>
          <w:rFonts w:ascii="Times New Roman" w:hAnsi="Times New Roman"/>
          <w:sz w:val="24"/>
          <w:szCs w:val="24"/>
        </w:rPr>
        <w:t xml:space="preserve"> год доля закупок у субъектов малого предпринимательства составила – </w:t>
      </w:r>
      <w:r w:rsidR="005C7E20">
        <w:rPr>
          <w:rFonts w:ascii="Times New Roman" w:hAnsi="Times New Roman"/>
          <w:sz w:val="24"/>
          <w:szCs w:val="24"/>
        </w:rPr>
        <w:t>100%</w:t>
      </w:r>
    </w:p>
    <w:p w:rsidR="005C7E20" w:rsidRPr="00895A85" w:rsidRDefault="005C7E20" w:rsidP="00895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0D2E" w:rsidRPr="009275CA" w:rsidRDefault="00F50D2E" w:rsidP="00F50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5CA">
        <w:rPr>
          <w:rFonts w:ascii="Times New Roman" w:hAnsi="Times New Roman"/>
          <w:sz w:val="24"/>
          <w:szCs w:val="24"/>
          <w:lang w:eastAsia="en-US"/>
        </w:rPr>
        <w:t xml:space="preserve">При проверке соблюдения порядка и срока оплаты товаров (работ, услуг) при осуществлении закупок, в соответствии с частью 13.1 статьи 34 </w:t>
      </w:r>
      <w:r w:rsidRPr="009275CA">
        <w:rPr>
          <w:rFonts w:ascii="Times New Roman" w:hAnsi="Times New Roman"/>
          <w:sz w:val="24"/>
          <w:szCs w:val="24"/>
        </w:rPr>
        <w:t>Закона №44-ФЗ (срок оплаты заказчиком должен составлять не более тридцати дней с даты подписания заказчиком документа о приемке, предусмотренного частью 7 статьи 94 Закона №44-ФЗ, за исключением случая, указанного в части 8 статьи 30  Закона №44 –ФЗ (закупки у субъектов малого предпринимательства), а также случаев, когда Правительством Российской Федерации в целях обеспечения обороноспособности и безопасности государства установлен иной срок оплаты), установлено что договоры (контракты), заключенные в 2021 году Учреждением на основании пункта 4 части 1 статьи 93 Закона №44-ФЗ, исполнялись без нарушений в части соблюдения сроков оплаты поставленного товара, выполненной работы, оказанной услуги. Оплата предоставленных товаров, работ, услуг производилась своевременно, согласно условиям договоров.</w:t>
      </w:r>
    </w:p>
    <w:p w:rsidR="00F50D2E" w:rsidRPr="009275CA" w:rsidRDefault="00F50D2E" w:rsidP="00F50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5CA">
        <w:rPr>
          <w:rFonts w:ascii="Times New Roman" w:hAnsi="Times New Roman"/>
          <w:sz w:val="24"/>
          <w:szCs w:val="24"/>
        </w:rPr>
        <w:t>В проверяемом периоде к поставщикам (подрядчикам, исполнителям) какие-либо меры ответственности  Заказчиком не применялись.</w:t>
      </w:r>
    </w:p>
    <w:p w:rsidR="00F50D2E" w:rsidRPr="002D3C29" w:rsidRDefault="00F50D2E" w:rsidP="00F50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3C29">
        <w:rPr>
          <w:rFonts w:ascii="Times New Roman" w:hAnsi="Times New Roman"/>
          <w:sz w:val="24"/>
          <w:szCs w:val="24"/>
        </w:rPr>
        <w:t xml:space="preserve">В соответствии с требованиями п. 2 ст.34 Закона №44-ФЗ, при заключении контракта указывается, что цена контракта является твердой и определяется на весь срок исполнения контракта, а в случае, предусмотренном </w:t>
      </w:r>
      <w:hyperlink r:id="rId9" w:history="1">
        <w:r w:rsidRPr="002D3C29">
          <w:rPr>
            <w:rFonts w:ascii="Times New Roman" w:hAnsi="Times New Roman"/>
            <w:sz w:val="24"/>
            <w:szCs w:val="24"/>
          </w:rPr>
          <w:t>частью 24 статьи 22</w:t>
        </w:r>
      </w:hyperlink>
      <w:r w:rsidRPr="002D3C29">
        <w:rPr>
          <w:rFonts w:ascii="Times New Roman" w:hAnsi="Times New Roman"/>
          <w:sz w:val="24"/>
          <w:szCs w:val="24"/>
        </w:rPr>
        <w:t xml:space="preserve"> настоящего Федерального закона, указываются цены единиц товара, работы, услуги и максимальное значение цены контракта, а также в </w:t>
      </w:r>
      <w:hyperlink r:id="rId10" w:history="1">
        <w:r w:rsidRPr="002D3C29">
          <w:rPr>
            <w:rFonts w:ascii="Times New Roman" w:hAnsi="Times New Roman"/>
            <w:sz w:val="24"/>
            <w:szCs w:val="24"/>
          </w:rPr>
          <w:t>случаях</w:t>
        </w:r>
      </w:hyperlink>
      <w:r w:rsidRPr="002D3C29">
        <w:rPr>
          <w:rFonts w:ascii="Times New Roman" w:hAnsi="Times New Roman"/>
          <w:sz w:val="24"/>
          <w:szCs w:val="24"/>
        </w:rPr>
        <w:t xml:space="preserve">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 При заключении и исполнении контракта изменение его условий не допускается, за исключением случаев, предусмотренных настоящей статьей и </w:t>
      </w:r>
      <w:hyperlink r:id="rId11" w:history="1">
        <w:r w:rsidRPr="002D3C29">
          <w:rPr>
            <w:rFonts w:ascii="Times New Roman" w:hAnsi="Times New Roman"/>
            <w:sz w:val="24"/>
            <w:szCs w:val="24"/>
          </w:rPr>
          <w:t>статьей 95</w:t>
        </w:r>
      </w:hyperlink>
      <w:r w:rsidRPr="002D3C29">
        <w:rPr>
          <w:rFonts w:ascii="Times New Roman" w:hAnsi="Times New Roman"/>
          <w:sz w:val="24"/>
          <w:szCs w:val="24"/>
        </w:rPr>
        <w:t xml:space="preserve"> настоящего Федерального закона. </w:t>
      </w:r>
    </w:p>
    <w:p w:rsidR="00F50D2E" w:rsidRPr="002A5070" w:rsidRDefault="00B84BE8" w:rsidP="00F50D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</w:rPr>
      </w:pPr>
      <w:r w:rsidRPr="002A5070">
        <w:rPr>
          <w:rFonts w:ascii="Times New Roman" w:hAnsi="Times New Roman"/>
          <w:b/>
          <w:i/>
          <w:sz w:val="24"/>
          <w:szCs w:val="24"/>
        </w:rPr>
        <w:t>2</w:t>
      </w:r>
      <w:r w:rsidR="00F50D2E" w:rsidRPr="002A5070">
        <w:rPr>
          <w:rFonts w:ascii="Times New Roman" w:hAnsi="Times New Roman"/>
          <w:b/>
          <w:i/>
          <w:sz w:val="24"/>
          <w:szCs w:val="24"/>
        </w:rPr>
        <w:t>. Обоснование начальной (максимальной) цены  контракта,</w:t>
      </w:r>
    </w:p>
    <w:p w:rsidR="00F50D2E" w:rsidRPr="002A5070" w:rsidRDefault="00F50D2E" w:rsidP="00F50D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</w:rPr>
      </w:pPr>
      <w:r w:rsidRPr="002A5070">
        <w:rPr>
          <w:rFonts w:ascii="Times New Roman" w:hAnsi="Times New Roman"/>
          <w:b/>
          <w:i/>
          <w:sz w:val="24"/>
          <w:szCs w:val="24"/>
        </w:rPr>
        <w:t>цены контракта, заключенного с единственным поставщиком</w:t>
      </w:r>
    </w:p>
    <w:p w:rsidR="00F50D2E" w:rsidRPr="002B077C" w:rsidRDefault="00F50D2E" w:rsidP="00F50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77C">
        <w:rPr>
          <w:rFonts w:ascii="Times New Roman" w:hAnsi="Times New Roman"/>
          <w:sz w:val="24"/>
          <w:szCs w:val="24"/>
        </w:rPr>
        <w:t xml:space="preserve">Обоснование ориентировочной  начальной (максимальной) цены контракта (далее по тексту – ОН(М)ЦК) требуется при определении поставщиков конкурентными способами. Кроме того, оно необходимо при закупках у единственного поставщика, для осуществления которых составляется </w:t>
      </w:r>
      <w:hyperlink r:id="rId12" w:history="1">
        <w:r w:rsidRPr="002B077C">
          <w:rPr>
            <w:rFonts w:ascii="Times New Roman" w:hAnsi="Times New Roman"/>
            <w:sz w:val="24"/>
            <w:szCs w:val="24"/>
          </w:rPr>
          <w:t>отчет</w:t>
        </w:r>
      </w:hyperlink>
      <w:r w:rsidRPr="002B077C">
        <w:rPr>
          <w:rFonts w:ascii="Times New Roman" w:hAnsi="Times New Roman"/>
          <w:sz w:val="24"/>
          <w:szCs w:val="24"/>
        </w:rPr>
        <w:t xml:space="preserve">, предусмотренный </w:t>
      </w:r>
      <w:hyperlink r:id="rId13" w:history="1">
        <w:r w:rsidRPr="002B077C">
          <w:rPr>
            <w:rFonts w:ascii="Times New Roman" w:hAnsi="Times New Roman"/>
            <w:sz w:val="24"/>
            <w:szCs w:val="24"/>
          </w:rPr>
          <w:t>ч. 3 ст. 93</w:t>
        </w:r>
      </w:hyperlink>
      <w:r w:rsidRPr="002B077C">
        <w:rPr>
          <w:rFonts w:ascii="Times New Roman" w:hAnsi="Times New Roman"/>
          <w:sz w:val="24"/>
          <w:szCs w:val="24"/>
        </w:rPr>
        <w:t xml:space="preserve">Федерального Закона  от 05.04.2013 № 44-ФЗ, данные правила установлены в </w:t>
      </w:r>
      <w:hyperlink r:id="rId14" w:history="1">
        <w:r w:rsidRPr="002B077C">
          <w:rPr>
            <w:rFonts w:ascii="Times New Roman" w:hAnsi="Times New Roman"/>
            <w:sz w:val="24"/>
            <w:szCs w:val="24"/>
          </w:rPr>
          <w:t>ч. 1 ст. 22</w:t>
        </w:r>
      </w:hyperlink>
      <w:r w:rsidRPr="002B077C">
        <w:rPr>
          <w:rFonts w:ascii="Times New Roman" w:hAnsi="Times New Roman"/>
          <w:sz w:val="24"/>
          <w:szCs w:val="24"/>
        </w:rPr>
        <w:t xml:space="preserve"> и ч. 4 ст.93 названного Закона.</w:t>
      </w:r>
    </w:p>
    <w:p w:rsidR="00F50D2E" w:rsidRPr="002A5070" w:rsidRDefault="00B84BE8" w:rsidP="00F50D2E">
      <w:pPr>
        <w:pStyle w:val="1"/>
        <w:ind w:firstLine="0"/>
        <w:jc w:val="center"/>
        <w:rPr>
          <w:b/>
          <w:i/>
          <w:sz w:val="24"/>
          <w:szCs w:val="24"/>
        </w:rPr>
      </w:pPr>
      <w:r w:rsidRPr="002A5070">
        <w:rPr>
          <w:b/>
          <w:i/>
          <w:sz w:val="24"/>
          <w:szCs w:val="24"/>
        </w:rPr>
        <w:t>3</w:t>
      </w:r>
      <w:r w:rsidR="00F50D2E" w:rsidRPr="002A5070">
        <w:rPr>
          <w:b/>
          <w:i/>
          <w:sz w:val="24"/>
          <w:szCs w:val="24"/>
        </w:rPr>
        <w:t xml:space="preserve">.Соответствие поставленного товара, </w:t>
      </w:r>
    </w:p>
    <w:p w:rsidR="00F50D2E" w:rsidRPr="002A5070" w:rsidRDefault="00F50D2E" w:rsidP="00F50D2E">
      <w:pPr>
        <w:pStyle w:val="1"/>
        <w:ind w:firstLine="0"/>
        <w:jc w:val="center"/>
        <w:rPr>
          <w:b/>
          <w:i/>
          <w:sz w:val="24"/>
          <w:szCs w:val="24"/>
        </w:rPr>
      </w:pPr>
      <w:r w:rsidRPr="002A5070">
        <w:rPr>
          <w:b/>
          <w:i/>
          <w:sz w:val="24"/>
          <w:szCs w:val="24"/>
        </w:rPr>
        <w:t xml:space="preserve">выполненной работы (ее результата) или оказанной </w:t>
      </w:r>
    </w:p>
    <w:p w:rsidR="00F50D2E" w:rsidRPr="002A5070" w:rsidRDefault="00F50D2E" w:rsidP="00F50D2E">
      <w:pPr>
        <w:pStyle w:val="1"/>
        <w:ind w:firstLine="0"/>
        <w:jc w:val="center"/>
        <w:rPr>
          <w:b/>
          <w:i/>
          <w:sz w:val="24"/>
          <w:szCs w:val="24"/>
        </w:rPr>
      </w:pPr>
      <w:r w:rsidRPr="002A5070">
        <w:rPr>
          <w:b/>
          <w:i/>
          <w:sz w:val="24"/>
          <w:szCs w:val="24"/>
        </w:rPr>
        <w:t>услуги условиям контракта</w:t>
      </w:r>
    </w:p>
    <w:p w:rsidR="00F50D2E" w:rsidRPr="009275CA" w:rsidRDefault="00F50D2E" w:rsidP="00F50D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5CA">
        <w:rPr>
          <w:rFonts w:ascii="Times New Roman" w:hAnsi="Times New Roman"/>
          <w:sz w:val="24"/>
          <w:szCs w:val="24"/>
        </w:rPr>
        <w:t>Проведенной проверкой соответствия поставленных в 202</w:t>
      </w:r>
      <w:r w:rsidR="00E52E0D">
        <w:rPr>
          <w:rFonts w:ascii="Times New Roman" w:hAnsi="Times New Roman"/>
          <w:sz w:val="24"/>
          <w:szCs w:val="24"/>
        </w:rPr>
        <w:t>2</w:t>
      </w:r>
      <w:r w:rsidRPr="009275CA">
        <w:rPr>
          <w:rFonts w:ascii="Times New Roman" w:hAnsi="Times New Roman"/>
          <w:sz w:val="24"/>
          <w:szCs w:val="24"/>
        </w:rPr>
        <w:t xml:space="preserve"> году материальных ценностей, выполненной работы или оказанной услуги, предусмотренных условиями контрактов (договоров), заключенных Учреждением за период с 01.01.202</w:t>
      </w:r>
      <w:r w:rsidR="00E52E0D">
        <w:rPr>
          <w:rFonts w:ascii="Times New Roman" w:hAnsi="Times New Roman"/>
          <w:sz w:val="24"/>
          <w:szCs w:val="24"/>
        </w:rPr>
        <w:t xml:space="preserve">2 г по 31.12.2022 </w:t>
      </w:r>
      <w:r w:rsidRPr="009275CA">
        <w:rPr>
          <w:rFonts w:ascii="Times New Roman" w:hAnsi="Times New Roman"/>
          <w:sz w:val="24"/>
          <w:szCs w:val="24"/>
        </w:rPr>
        <w:t xml:space="preserve">г, </w:t>
      </w:r>
      <w:r w:rsidRPr="009275CA">
        <w:rPr>
          <w:rFonts w:ascii="Times New Roman" w:hAnsi="Times New Roman"/>
          <w:sz w:val="24"/>
          <w:szCs w:val="24"/>
        </w:rPr>
        <w:lastRenderedPageBreak/>
        <w:t>нарушений не установлено. Оказанные услуги, выполненные работы соответствуют условиям контрактов (договоров). Полученные и оприходованные материальные ценности, соответствуют наименованию и количеству, указанному в спецификации, являющейся неотъемлемой частью договора (контракта).</w:t>
      </w:r>
    </w:p>
    <w:p w:rsidR="00F50D2E" w:rsidRPr="00461963" w:rsidRDefault="00F50D2E" w:rsidP="00F50D2E">
      <w:pPr>
        <w:pStyle w:val="21"/>
        <w:ind w:firstLine="567"/>
        <w:jc w:val="both"/>
        <w:rPr>
          <w:color w:val="FF0000"/>
          <w:sz w:val="24"/>
        </w:rPr>
      </w:pPr>
    </w:p>
    <w:p w:rsidR="00F50D2E" w:rsidRPr="009275CA" w:rsidRDefault="00B84BE8" w:rsidP="00F50D2E">
      <w:pPr>
        <w:pStyle w:val="1"/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="00F50D2E" w:rsidRPr="009275CA">
        <w:rPr>
          <w:b/>
          <w:i/>
          <w:sz w:val="24"/>
          <w:szCs w:val="24"/>
        </w:rPr>
        <w:t xml:space="preserve">. Своевременность, полнота и достоверность отражения </w:t>
      </w:r>
    </w:p>
    <w:p w:rsidR="00F50D2E" w:rsidRPr="009275CA" w:rsidRDefault="00F50D2E" w:rsidP="00F50D2E">
      <w:pPr>
        <w:pStyle w:val="1"/>
        <w:ind w:firstLine="0"/>
        <w:jc w:val="center"/>
        <w:rPr>
          <w:b/>
          <w:i/>
          <w:sz w:val="24"/>
          <w:szCs w:val="24"/>
        </w:rPr>
      </w:pPr>
      <w:r w:rsidRPr="009275CA">
        <w:rPr>
          <w:b/>
          <w:i/>
          <w:sz w:val="24"/>
          <w:szCs w:val="24"/>
        </w:rPr>
        <w:t xml:space="preserve">в документах учета поставленного товара, </w:t>
      </w:r>
    </w:p>
    <w:p w:rsidR="00F50D2E" w:rsidRPr="009275CA" w:rsidRDefault="00F50D2E" w:rsidP="00F50D2E">
      <w:pPr>
        <w:pStyle w:val="1"/>
        <w:ind w:firstLine="0"/>
        <w:jc w:val="center"/>
        <w:rPr>
          <w:b/>
          <w:i/>
          <w:sz w:val="24"/>
          <w:szCs w:val="24"/>
        </w:rPr>
      </w:pPr>
      <w:r w:rsidRPr="009275CA">
        <w:rPr>
          <w:b/>
          <w:i/>
          <w:sz w:val="24"/>
          <w:szCs w:val="24"/>
        </w:rPr>
        <w:t>выполненной работы (ее результата) или оказанной услуги</w:t>
      </w:r>
    </w:p>
    <w:p w:rsidR="00F50D2E" w:rsidRPr="009275CA" w:rsidRDefault="00F50D2E" w:rsidP="00F50D2E">
      <w:pPr>
        <w:pStyle w:val="a9"/>
        <w:spacing w:after="0"/>
        <w:ind w:left="0" w:firstLine="567"/>
        <w:jc w:val="both"/>
        <w:rPr>
          <w:sz w:val="24"/>
          <w:szCs w:val="24"/>
        </w:rPr>
      </w:pPr>
      <w:r w:rsidRPr="009275CA">
        <w:rPr>
          <w:sz w:val="24"/>
          <w:szCs w:val="24"/>
        </w:rPr>
        <w:t>Операции по учету оказанных услуг приобретению, оприходованию объектов  основных средств и материальных запасов, за проверяемый период своевременно и в полном объеме отражены в регистрах бухгалтерского учета.</w:t>
      </w:r>
    </w:p>
    <w:p w:rsidR="00F50D2E" w:rsidRPr="00461963" w:rsidRDefault="00F50D2E" w:rsidP="00F50D2E">
      <w:pPr>
        <w:pStyle w:val="a9"/>
        <w:spacing w:after="0"/>
        <w:ind w:left="0" w:firstLine="567"/>
        <w:jc w:val="both"/>
        <w:rPr>
          <w:color w:val="FF0000"/>
          <w:sz w:val="24"/>
          <w:szCs w:val="24"/>
        </w:rPr>
      </w:pPr>
    </w:p>
    <w:p w:rsidR="00F50D2E" w:rsidRPr="009275CA" w:rsidRDefault="00B84BE8" w:rsidP="00F50D2E">
      <w:pPr>
        <w:pStyle w:val="1"/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</w:t>
      </w:r>
      <w:r w:rsidR="00F50D2E" w:rsidRPr="009275CA">
        <w:rPr>
          <w:b/>
          <w:i/>
          <w:sz w:val="24"/>
          <w:szCs w:val="24"/>
        </w:rPr>
        <w:t>. Соответствие использования поставленного товара, выполненной работы (ее результата) или оказанной услуги целям осуществления закупки</w:t>
      </w:r>
    </w:p>
    <w:p w:rsidR="00F50D2E" w:rsidRPr="009275CA" w:rsidRDefault="00F50D2E" w:rsidP="00F50D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5CA">
        <w:rPr>
          <w:rFonts w:ascii="Times New Roman" w:hAnsi="Times New Roman"/>
          <w:sz w:val="24"/>
          <w:szCs w:val="24"/>
        </w:rPr>
        <w:t xml:space="preserve">Проведенной проверкой установлено, что выполненные работы и услуги соответствуют целям осуществления закупки – обеспечение деятельности учреждения.  Поставленные основные средства и материальные запасы </w:t>
      </w:r>
      <w:r w:rsidR="00B84BE8">
        <w:rPr>
          <w:rFonts w:ascii="Times New Roman" w:hAnsi="Times New Roman"/>
          <w:sz w:val="24"/>
          <w:szCs w:val="24"/>
        </w:rPr>
        <w:t>приняты к учету на основании первичных документов на поставленные товары, выполненные работы или оказанные услуги (счета, товарные накладные, акты выполненных работ или оказанных услуг) и используются для обеспечения общехозяйственных нужд Учреждения.</w:t>
      </w:r>
    </w:p>
    <w:p w:rsidR="00A94AF6" w:rsidRDefault="00A94AF6" w:rsidP="00880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97B" w:rsidRDefault="002A5070" w:rsidP="00895A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Информация о результатах контрольного мероприятия:</w:t>
      </w:r>
    </w:p>
    <w:p w:rsidR="00987AA1" w:rsidRPr="00987AA1" w:rsidRDefault="008E7C3F" w:rsidP="00987AA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7AA1">
        <w:rPr>
          <w:rFonts w:ascii="Times New Roman" w:hAnsi="Times New Roman"/>
          <w:sz w:val="24"/>
          <w:szCs w:val="24"/>
        </w:rPr>
        <w:t>В ходе проверки контрактов, заключенных в 202</w:t>
      </w:r>
      <w:r w:rsidR="00E52E0D">
        <w:rPr>
          <w:rFonts w:ascii="Times New Roman" w:hAnsi="Times New Roman"/>
          <w:sz w:val="24"/>
          <w:szCs w:val="24"/>
        </w:rPr>
        <w:t>2</w:t>
      </w:r>
      <w:r w:rsidRPr="00987AA1">
        <w:rPr>
          <w:rFonts w:ascii="Times New Roman" w:hAnsi="Times New Roman"/>
          <w:sz w:val="24"/>
          <w:szCs w:val="24"/>
        </w:rPr>
        <w:t xml:space="preserve"> году</w:t>
      </w:r>
      <w:r w:rsidR="00E52E0D">
        <w:rPr>
          <w:rFonts w:ascii="Times New Roman" w:hAnsi="Times New Roman"/>
          <w:sz w:val="24"/>
          <w:szCs w:val="24"/>
        </w:rPr>
        <w:t xml:space="preserve"> </w:t>
      </w:r>
      <w:r w:rsidR="00987AA1">
        <w:rPr>
          <w:rFonts w:ascii="Times New Roman" w:hAnsi="Times New Roman"/>
          <w:sz w:val="24"/>
          <w:szCs w:val="24"/>
        </w:rPr>
        <w:t>в</w:t>
      </w:r>
      <w:r w:rsidR="00987AA1" w:rsidRPr="00987AA1">
        <w:rPr>
          <w:rFonts w:ascii="Times New Roman" w:hAnsi="Times New Roman"/>
          <w:sz w:val="24"/>
          <w:szCs w:val="24"/>
        </w:rPr>
        <w:t>ыявлен</w:t>
      </w:r>
      <w:r w:rsidR="00987AA1">
        <w:rPr>
          <w:rFonts w:ascii="Times New Roman" w:hAnsi="Times New Roman"/>
          <w:sz w:val="24"/>
          <w:szCs w:val="24"/>
        </w:rPr>
        <w:t>о</w:t>
      </w:r>
      <w:r w:rsidR="00987AA1" w:rsidRPr="00987AA1">
        <w:rPr>
          <w:rFonts w:ascii="Times New Roman" w:hAnsi="Times New Roman"/>
          <w:sz w:val="24"/>
          <w:szCs w:val="24"/>
        </w:rPr>
        <w:t xml:space="preserve">: </w:t>
      </w:r>
    </w:p>
    <w:p w:rsidR="00987AA1" w:rsidRDefault="00987AA1" w:rsidP="00987AA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7AA1">
        <w:rPr>
          <w:rFonts w:ascii="Times New Roman" w:hAnsi="Times New Roman"/>
          <w:sz w:val="24"/>
          <w:szCs w:val="24"/>
        </w:rPr>
        <w:t>1. В нарушение   части 2 статьи 34 Федерального закона № 44 – ФЗ в договорах не указывается, что цена является твёрдой и определяется на весь срок исполнения договора;</w:t>
      </w:r>
    </w:p>
    <w:p w:rsidR="00987AA1" w:rsidRDefault="00987AA1" w:rsidP="00987AA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7AA1">
        <w:rPr>
          <w:rFonts w:ascii="Times New Roman" w:hAnsi="Times New Roman"/>
          <w:sz w:val="24"/>
          <w:szCs w:val="24"/>
        </w:rPr>
        <w:t xml:space="preserve"> 2. В нарушение пункта 3 статьи 455, пункта 2 статьи 465 Гражданского кодекса имеются договоры, не содержащие наименования товара и условий о количестве и стоимости товара. </w:t>
      </w:r>
    </w:p>
    <w:p w:rsidR="00987AA1" w:rsidRPr="00987AA1" w:rsidRDefault="00987AA1" w:rsidP="00987AA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</w:rPr>
      </w:pPr>
      <w:r w:rsidRPr="00987AA1">
        <w:rPr>
          <w:rFonts w:ascii="Times New Roman" w:eastAsia="Calibri" w:hAnsi="Times New Roman"/>
          <w:sz w:val="24"/>
          <w:szCs w:val="24"/>
        </w:rPr>
        <w:t xml:space="preserve">В связи с тем, что на момент проведения проверки контракты (договора) полностью исполнены, принять меры по устранению нарушений </w:t>
      </w:r>
      <w:r w:rsidRPr="00987AA1">
        <w:rPr>
          <w:rFonts w:ascii="Times New Roman" w:hAnsi="Times New Roman"/>
          <w:sz w:val="24"/>
          <w:szCs w:val="24"/>
        </w:rPr>
        <w:t>не представляется возможным.</w:t>
      </w:r>
    </w:p>
    <w:p w:rsidR="00987AA1" w:rsidRPr="00987AA1" w:rsidRDefault="00987AA1" w:rsidP="00987A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7AA1">
        <w:rPr>
          <w:rFonts w:ascii="Times New Roman" w:hAnsi="Times New Roman"/>
          <w:sz w:val="24"/>
          <w:szCs w:val="24"/>
        </w:rPr>
        <w:t>В виду отсутствия возможности устранения выявленных нарушений в прошедшем отчётном периоде, принято решение предписание не выдавать.</w:t>
      </w:r>
    </w:p>
    <w:p w:rsidR="008E7C3F" w:rsidRPr="00987AA1" w:rsidRDefault="008E7C3F" w:rsidP="00D60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7AA1">
        <w:rPr>
          <w:rFonts w:ascii="Times New Roman" w:hAnsi="Times New Roman"/>
          <w:sz w:val="24"/>
          <w:szCs w:val="24"/>
        </w:rPr>
        <w:t>Несоблюдение требований законодательства в сфере закупок не содержит признаки административного правонарушения.</w:t>
      </w:r>
    </w:p>
    <w:p w:rsidR="008E7C3F" w:rsidRDefault="008E7C3F" w:rsidP="00D604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84BE8">
        <w:rPr>
          <w:rFonts w:ascii="Times New Roman" w:hAnsi="Times New Roman"/>
          <w:sz w:val="24"/>
          <w:szCs w:val="24"/>
        </w:rPr>
        <w:t>Рекомендовано при заключении контрактов (договоров) в дальнейшем соблюдать требования</w:t>
      </w:r>
      <w:r w:rsidR="00D604A7" w:rsidRPr="00B84BE8">
        <w:rPr>
          <w:rFonts w:ascii="Times New Roman" w:hAnsi="Times New Roman"/>
          <w:sz w:val="24"/>
          <w:szCs w:val="24"/>
        </w:rPr>
        <w:t xml:space="preserve"> статьи 34 </w:t>
      </w:r>
      <w:r w:rsidR="00D604A7" w:rsidRPr="00B84BE8">
        <w:rPr>
          <w:rFonts w:ascii="Times New Roman" w:eastAsia="Calibri" w:hAnsi="Times New Roman"/>
          <w:sz w:val="24"/>
          <w:szCs w:val="24"/>
        </w:rPr>
        <w:t>Федерального Закона</w:t>
      </w:r>
      <w:r w:rsidR="00D604A7" w:rsidRPr="00B84BE8">
        <w:rPr>
          <w:rFonts w:ascii="Times New Roman" w:hAnsi="Times New Roman"/>
          <w:sz w:val="24"/>
          <w:szCs w:val="24"/>
        </w:rPr>
        <w:t xml:space="preserve"> от </w:t>
      </w:r>
      <w:r w:rsidR="00D604A7" w:rsidRPr="00B84BE8">
        <w:rPr>
          <w:rFonts w:ascii="Times New Roman" w:eastAsia="Calibri" w:hAnsi="Times New Roman"/>
          <w:sz w:val="24"/>
          <w:szCs w:val="24"/>
        </w:rPr>
        <w:t xml:space="preserve"> 05.04.2013№ 44-ФЗ.</w:t>
      </w:r>
    </w:p>
    <w:p w:rsidR="00E52E0D" w:rsidRDefault="00E52E0D" w:rsidP="00D604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E52E0D" w:rsidRPr="00B84BE8" w:rsidRDefault="00E52E0D" w:rsidP="00D604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3F45" w:rsidRPr="00B84BE8" w:rsidRDefault="00B84BE8" w:rsidP="00AD3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C297B" w:rsidRPr="004E6D12" w:rsidRDefault="001C297B" w:rsidP="001C297B">
      <w:pPr>
        <w:adjustRightInd w:val="0"/>
        <w:spacing w:after="0"/>
        <w:ind w:firstLine="567"/>
        <w:jc w:val="both"/>
        <w:rPr>
          <w:rFonts w:ascii="Times New Roman" w:eastAsia="Calibri" w:hAnsi="Times New Roman"/>
          <w:color w:val="FF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86"/>
        <w:gridCol w:w="1468"/>
        <w:gridCol w:w="2835"/>
      </w:tblGrid>
      <w:tr w:rsidR="001C297B" w:rsidRPr="002A5070" w:rsidTr="00D604A7">
        <w:tc>
          <w:tcPr>
            <w:tcW w:w="5586" w:type="dxa"/>
          </w:tcPr>
          <w:p w:rsidR="00E52E0D" w:rsidRDefault="00E52E0D" w:rsidP="002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Нехаевского </w:t>
            </w:r>
          </w:p>
          <w:p w:rsidR="001C297B" w:rsidRPr="002A5070" w:rsidRDefault="00E52E0D" w:rsidP="002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сельского поселения                                                                                            </w:t>
            </w:r>
          </w:p>
        </w:tc>
        <w:tc>
          <w:tcPr>
            <w:tcW w:w="1468" w:type="dxa"/>
          </w:tcPr>
          <w:p w:rsidR="001C297B" w:rsidRPr="002A5070" w:rsidRDefault="001C297B" w:rsidP="002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C297B" w:rsidRPr="002A5070" w:rsidRDefault="001C297B" w:rsidP="002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297B" w:rsidRPr="002A5070" w:rsidRDefault="00E52E0D" w:rsidP="002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Н.А.ИВАНОВ</w:t>
            </w:r>
          </w:p>
          <w:p w:rsidR="001C297B" w:rsidRPr="002A5070" w:rsidRDefault="001C297B" w:rsidP="002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297B" w:rsidRPr="002A5070" w:rsidRDefault="001C297B" w:rsidP="002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604A7" w:rsidRPr="002A5070" w:rsidRDefault="00D604A7" w:rsidP="002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297B" w:rsidRPr="002A5070" w:rsidTr="00D604A7">
        <w:trPr>
          <w:trHeight w:val="99"/>
        </w:trPr>
        <w:tc>
          <w:tcPr>
            <w:tcW w:w="5586" w:type="dxa"/>
          </w:tcPr>
          <w:p w:rsidR="001C297B" w:rsidRPr="002A5070" w:rsidRDefault="001C297B" w:rsidP="002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" w:type="dxa"/>
          </w:tcPr>
          <w:p w:rsidR="001C297B" w:rsidRPr="002A5070" w:rsidRDefault="001C297B" w:rsidP="002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C297B" w:rsidRPr="002A5070" w:rsidRDefault="001C297B" w:rsidP="002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7B" w:rsidRPr="002A5070" w:rsidTr="00D604A7">
        <w:trPr>
          <w:trHeight w:val="99"/>
        </w:trPr>
        <w:tc>
          <w:tcPr>
            <w:tcW w:w="5586" w:type="dxa"/>
          </w:tcPr>
          <w:p w:rsidR="001C297B" w:rsidRPr="002A5070" w:rsidRDefault="00E52E0D" w:rsidP="002A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1468" w:type="dxa"/>
          </w:tcPr>
          <w:p w:rsidR="001C297B" w:rsidRPr="002A5070" w:rsidRDefault="001C297B" w:rsidP="002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C297B" w:rsidRDefault="00B44382" w:rsidP="00E5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Н.Н.Кодинцева</w:t>
            </w:r>
          </w:p>
          <w:p w:rsidR="00E52E0D" w:rsidRPr="002A5070" w:rsidRDefault="00E52E0D" w:rsidP="00E5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297B" w:rsidRPr="002A5070" w:rsidTr="00D604A7">
        <w:trPr>
          <w:trHeight w:val="99"/>
        </w:trPr>
        <w:tc>
          <w:tcPr>
            <w:tcW w:w="5586" w:type="dxa"/>
          </w:tcPr>
          <w:p w:rsidR="001C297B" w:rsidRPr="002A5070" w:rsidRDefault="001C297B" w:rsidP="002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" w:type="dxa"/>
          </w:tcPr>
          <w:p w:rsidR="001C297B" w:rsidRPr="002A5070" w:rsidRDefault="001C297B" w:rsidP="002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C297B" w:rsidRPr="002A5070" w:rsidRDefault="001C297B" w:rsidP="002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7B" w:rsidRPr="002A5070" w:rsidTr="00D604A7">
        <w:trPr>
          <w:trHeight w:val="99"/>
        </w:trPr>
        <w:tc>
          <w:tcPr>
            <w:tcW w:w="5586" w:type="dxa"/>
          </w:tcPr>
          <w:p w:rsidR="001C297B" w:rsidRPr="002A5070" w:rsidRDefault="00E52E0D" w:rsidP="00E5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1468" w:type="dxa"/>
          </w:tcPr>
          <w:p w:rsidR="001C297B" w:rsidRPr="002A5070" w:rsidRDefault="001C297B" w:rsidP="002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C297B" w:rsidRPr="002A5070" w:rsidRDefault="00E52E0D" w:rsidP="002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Н.В.Леонтьева</w:t>
            </w:r>
          </w:p>
        </w:tc>
      </w:tr>
      <w:tr w:rsidR="001C297B" w:rsidRPr="002A5070" w:rsidTr="00D604A7">
        <w:trPr>
          <w:trHeight w:val="99"/>
        </w:trPr>
        <w:tc>
          <w:tcPr>
            <w:tcW w:w="5586" w:type="dxa"/>
          </w:tcPr>
          <w:p w:rsidR="001C297B" w:rsidRPr="002A5070" w:rsidRDefault="001C297B" w:rsidP="002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" w:type="dxa"/>
          </w:tcPr>
          <w:p w:rsidR="001C297B" w:rsidRPr="002A5070" w:rsidRDefault="001C297B" w:rsidP="002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C297B" w:rsidRPr="002A5070" w:rsidRDefault="001C297B" w:rsidP="002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7B" w:rsidRPr="002A5070" w:rsidTr="00D604A7">
        <w:trPr>
          <w:trHeight w:val="99"/>
        </w:trPr>
        <w:tc>
          <w:tcPr>
            <w:tcW w:w="5586" w:type="dxa"/>
          </w:tcPr>
          <w:p w:rsidR="001C297B" w:rsidRPr="002A5070" w:rsidRDefault="001C297B" w:rsidP="002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303" w:type="dxa"/>
            <w:gridSpan w:val="2"/>
          </w:tcPr>
          <w:p w:rsidR="001C297B" w:rsidRPr="002A5070" w:rsidRDefault="001C297B" w:rsidP="002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297B" w:rsidRPr="002A5070" w:rsidTr="00D604A7">
        <w:trPr>
          <w:trHeight w:val="99"/>
        </w:trPr>
        <w:tc>
          <w:tcPr>
            <w:tcW w:w="5586" w:type="dxa"/>
          </w:tcPr>
          <w:p w:rsidR="001C297B" w:rsidRPr="002A5070" w:rsidRDefault="001C297B" w:rsidP="002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" w:type="dxa"/>
          </w:tcPr>
          <w:p w:rsidR="001C297B" w:rsidRPr="002A5070" w:rsidRDefault="001C297B" w:rsidP="002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C297B" w:rsidRPr="002A5070" w:rsidRDefault="001C297B" w:rsidP="002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04A7" w:rsidRPr="002A5070" w:rsidTr="00D604A7">
        <w:trPr>
          <w:trHeight w:val="99"/>
        </w:trPr>
        <w:tc>
          <w:tcPr>
            <w:tcW w:w="5586" w:type="dxa"/>
          </w:tcPr>
          <w:p w:rsidR="00D604A7" w:rsidRPr="002A5070" w:rsidRDefault="00D604A7" w:rsidP="002A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8" w:type="dxa"/>
          </w:tcPr>
          <w:p w:rsidR="00D604A7" w:rsidRPr="002A5070" w:rsidRDefault="00D604A7" w:rsidP="002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604A7" w:rsidRPr="002A5070" w:rsidRDefault="00D604A7" w:rsidP="002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40130" w:rsidRDefault="00E40130" w:rsidP="002A5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E40130" w:rsidSect="002A5070">
      <w:headerReference w:type="default" r:id="rId15"/>
      <w:pgSz w:w="12240" w:h="15840" w:code="1"/>
      <w:pgMar w:top="851" w:right="851" w:bottom="567" w:left="1701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AC7" w:rsidRDefault="00E52AC7" w:rsidP="00ED59B4">
      <w:pPr>
        <w:spacing w:after="0" w:line="240" w:lineRule="auto"/>
      </w:pPr>
      <w:r>
        <w:separator/>
      </w:r>
    </w:p>
  </w:endnote>
  <w:endnote w:type="continuationSeparator" w:id="0">
    <w:p w:rsidR="00E52AC7" w:rsidRDefault="00E52AC7" w:rsidP="00ED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AC7" w:rsidRDefault="00E52AC7" w:rsidP="00ED59B4">
      <w:pPr>
        <w:spacing w:after="0" w:line="240" w:lineRule="auto"/>
      </w:pPr>
      <w:r>
        <w:separator/>
      </w:r>
    </w:p>
  </w:footnote>
  <w:footnote w:type="continuationSeparator" w:id="0">
    <w:p w:rsidR="00E52AC7" w:rsidRDefault="00E52AC7" w:rsidP="00ED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C29" w:rsidRPr="000E17D5" w:rsidRDefault="006E4376" w:rsidP="000E17D5">
    <w:pPr>
      <w:pStyle w:val="ab"/>
      <w:jc w:val="center"/>
    </w:pPr>
    <w:r>
      <w:fldChar w:fldCharType="begin"/>
    </w:r>
    <w:r w:rsidR="001E14AB">
      <w:instrText xml:space="preserve"> PAGE   \* MERGEFORMAT </w:instrText>
    </w:r>
    <w:r>
      <w:fldChar w:fldCharType="separate"/>
    </w:r>
    <w:r w:rsidR="001E3BA4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2BBD"/>
    <w:multiLevelType w:val="hybridMultilevel"/>
    <w:tmpl w:val="8A80C5F4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176ECD"/>
    <w:multiLevelType w:val="hybridMultilevel"/>
    <w:tmpl w:val="7DFA45BE"/>
    <w:lvl w:ilvl="0" w:tplc="3468E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97383D"/>
    <w:multiLevelType w:val="hybridMultilevel"/>
    <w:tmpl w:val="5C6AC27E"/>
    <w:lvl w:ilvl="0" w:tplc="17EC277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58A3955"/>
    <w:multiLevelType w:val="hybridMultilevel"/>
    <w:tmpl w:val="200255B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68E287A"/>
    <w:multiLevelType w:val="multilevel"/>
    <w:tmpl w:val="4EB8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2E0E6E"/>
    <w:multiLevelType w:val="hybridMultilevel"/>
    <w:tmpl w:val="CD8CE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E3BCF"/>
    <w:multiLevelType w:val="hybridMultilevel"/>
    <w:tmpl w:val="4EBE391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803227C"/>
    <w:multiLevelType w:val="hybridMultilevel"/>
    <w:tmpl w:val="4698B0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87A161B"/>
    <w:multiLevelType w:val="hybridMultilevel"/>
    <w:tmpl w:val="D174E75C"/>
    <w:lvl w:ilvl="0" w:tplc="8ADE0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F00B8C"/>
    <w:multiLevelType w:val="hybridMultilevel"/>
    <w:tmpl w:val="59487E3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2790C1B"/>
    <w:multiLevelType w:val="hybridMultilevel"/>
    <w:tmpl w:val="80F4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640A3"/>
    <w:multiLevelType w:val="hybridMultilevel"/>
    <w:tmpl w:val="5BF413A0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2" w15:restartNumberingAfterBreak="0">
    <w:nsid w:val="6C053BB6"/>
    <w:multiLevelType w:val="hybridMultilevel"/>
    <w:tmpl w:val="8054A6B8"/>
    <w:lvl w:ilvl="0" w:tplc="382C58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12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1417E"/>
    <w:rsid w:val="000014AB"/>
    <w:rsid w:val="000014ED"/>
    <w:rsid w:val="000025AE"/>
    <w:rsid w:val="000060FA"/>
    <w:rsid w:val="000069CA"/>
    <w:rsid w:val="00006EFF"/>
    <w:rsid w:val="00007968"/>
    <w:rsid w:val="0001157F"/>
    <w:rsid w:val="00013138"/>
    <w:rsid w:val="00015914"/>
    <w:rsid w:val="00015C85"/>
    <w:rsid w:val="0001687D"/>
    <w:rsid w:val="0001733F"/>
    <w:rsid w:val="000179FC"/>
    <w:rsid w:val="00021C0D"/>
    <w:rsid w:val="00021E52"/>
    <w:rsid w:val="00033180"/>
    <w:rsid w:val="000353F1"/>
    <w:rsid w:val="000358A5"/>
    <w:rsid w:val="000362AA"/>
    <w:rsid w:val="00036D97"/>
    <w:rsid w:val="000400F9"/>
    <w:rsid w:val="00042C80"/>
    <w:rsid w:val="000434B0"/>
    <w:rsid w:val="00050F6B"/>
    <w:rsid w:val="00053E31"/>
    <w:rsid w:val="00054737"/>
    <w:rsid w:val="000555E2"/>
    <w:rsid w:val="00056245"/>
    <w:rsid w:val="000575B2"/>
    <w:rsid w:val="00057E33"/>
    <w:rsid w:val="00061E9A"/>
    <w:rsid w:val="00062E49"/>
    <w:rsid w:val="0006332F"/>
    <w:rsid w:val="00065906"/>
    <w:rsid w:val="00066A39"/>
    <w:rsid w:val="00067AA7"/>
    <w:rsid w:val="00067BAF"/>
    <w:rsid w:val="000701FC"/>
    <w:rsid w:val="000714BC"/>
    <w:rsid w:val="0007195F"/>
    <w:rsid w:val="00073880"/>
    <w:rsid w:val="0008142A"/>
    <w:rsid w:val="00082BD7"/>
    <w:rsid w:val="00082FB6"/>
    <w:rsid w:val="000832AA"/>
    <w:rsid w:val="000871E8"/>
    <w:rsid w:val="0009243D"/>
    <w:rsid w:val="00092507"/>
    <w:rsid w:val="00093087"/>
    <w:rsid w:val="00094F20"/>
    <w:rsid w:val="00097301"/>
    <w:rsid w:val="00097703"/>
    <w:rsid w:val="000A07AE"/>
    <w:rsid w:val="000A1DF8"/>
    <w:rsid w:val="000A2797"/>
    <w:rsid w:val="000A5FE8"/>
    <w:rsid w:val="000B2123"/>
    <w:rsid w:val="000B287E"/>
    <w:rsid w:val="000B3B0D"/>
    <w:rsid w:val="000B4B62"/>
    <w:rsid w:val="000C09ED"/>
    <w:rsid w:val="000C0F57"/>
    <w:rsid w:val="000C2A61"/>
    <w:rsid w:val="000C387F"/>
    <w:rsid w:val="000C5ABA"/>
    <w:rsid w:val="000C5E4E"/>
    <w:rsid w:val="000C6ADB"/>
    <w:rsid w:val="000C6ED9"/>
    <w:rsid w:val="000D103A"/>
    <w:rsid w:val="000D12F9"/>
    <w:rsid w:val="000D2B90"/>
    <w:rsid w:val="000D552E"/>
    <w:rsid w:val="000D64DC"/>
    <w:rsid w:val="000D6A61"/>
    <w:rsid w:val="000D7081"/>
    <w:rsid w:val="000D7566"/>
    <w:rsid w:val="000E17D5"/>
    <w:rsid w:val="000E1EAB"/>
    <w:rsid w:val="000E3E62"/>
    <w:rsid w:val="000E4B15"/>
    <w:rsid w:val="000E4DE5"/>
    <w:rsid w:val="000E6344"/>
    <w:rsid w:val="000E6F4B"/>
    <w:rsid w:val="000F028B"/>
    <w:rsid w:val="000F0DA8"/>
    <w:rsid w:val="000F12F6"/>
    <w:rsid w:val="000F1E28"/>
    <w:rsid w:val="000F3582"/>
    <w:rsid w:val="000F38FF"/>
    <w:rsid w:val="000F39E1"/>
    <w:rsid w:val="000F3ED7"/>
    <w:rsid w:val="000F4449"/>
    <w:rsid w:val="000F489F"/>
    <w:rsid w:val="000F4A5A"/>
    <w:rsid w:val="000F5EED"/>
    <w:rsid w:val="0010059B"/>
    <w:rsid w:val="001009D4"/>
    <w:rsid w:val="00100B0F"/>
    <w:rsid w:val="00101220"/>
    <w:rsid w:val="001025C9"/>
    <w:rsid w:val="00104E0F"/>
    <w:rsid w:val="00105D6E"/>
    <w:rsid w:val="00106A0C"/>
    <w:rsid w:val="0011144B"/>
    <w:rsid w:val="001122FB"/>
    <w:rsid w:val="00113AC6"/>
    <w:rsid w:val="00113C5B"/>
    <w:rsid w:val="00113FA9"/>
    <w:rsid w:val="0011632E"/>
    <w:rsid w:val="00116B42"/>
    <w:rsid w:val="0011787A"/>
    <w:rsid w:val="00120C53"/>
    <w:rsid w:val="00122193"/>
    <w:rsid w:val="001254AF"/>
    <w:rsid w:val="00130951"/>
    <w:rsid w:val="00130E27"/>
    <w:rsid w:val="0013171F"/>
    <w:rsid w:val="00133DC2"/>
    <w:rsid w:val="00133DEF"/>
    <w:rsid w:val="00134E69"/>
    <w:rsid w:val="001356C1"/>
    <w:rsid w:val="00135D2C"/>
    <w:rsid w:val="00136B75"/>
    <w:rsid w:val="00136F52"/>
    <w:rsid w:val="001370AE"/>
    <w:rsid w:val="00137FF8"/>
    <w:rsid w:val="00140DED"/>
    <w:rsid w:val="0014296F"/>
    <w:rsid w:val="00142E9D"/>
    <w:rsid w:val="001441A9"/>
    <w:rsid w:val="00146FF5"/>
    <w:rsid w:val="00152355"/>
    <w:rsid w:val="00152D2F"/>
    <w:rsid w:val="0015470B"/>
    <w:rsid w:val="0015527C"/>
    <w:rsid w:val="001564F0"/>
    <w:rsid w:val="00156B59"/>
    <w:rsid w:val="00157969"/>
    <w:rsid w:val="00160D06"/>
    <w:rsid w:val="00161202"/>
    <w:rsid w:val="0016224A"/>
    <w:rsid w:val="001633E2"/>
    <w:rsid w:val="00165246"/>
    <w:rsid w:val="00167D95"/>
    <w:rsid w:val="00171B45"/>
    <w:rsid w:val="00175F18"/>
    <w:rsid w:val="001859AB"/>
    <w:rsid w:val="00185E5E"/>
    <w:rsid w:val="0018606F"/>
    <w:rsid w:val="00186B5B"/>
    <w:rsid w:val="00187D0C"/>
    <w:rsid w:val="00190BD1"/>
    <w:rsid w:val="00190E81"/>
    <w:rsid w:val="00194485"/>
    <w:rsid w:val="00195989"/>
    <w:rsid w:val="00196221"/>
    <w:rsid w:val="00197DD4"/>
    <w:rsid w:val="001A25CD"/>
    <w:rsid w:val="001A26ED"/>
    <w:rsid w:val="001A510E"/>
    <w:rsid w:val="001B0404"/>
    <w:rsid w:val="001B0C65"/>
    <w:rsid w:val="001B1243"/>
    <w:rsid w:val="001B2782"/>
    <w:rsid w:val="001B33CC"/>
    <w:rsid w:val="001B42D4"/>
    <w:rsid w:val="001B62F8"/>
    <w:rsid w:val="001B6ED0"/>
    <w:rsid w:val="001C0697"/>
    <w:rsid w:val="001C1280"/>
    <w:rsid w:val="001C24EF"/>
    <w:rsid w:val="001C297B"/>
    <w:rsid w:val="001C2C56"/>
    <w:rsid w:val="001C3037"/>
    <w:rsid w:val="001C47EC"/>
    <w:rsid w:val="001C4DB9"/>
    <w:rsid w:val="001C5352"/>
    <w:rsid w:val="001D2239"/>
    <w:rsid w:val="001D2663"/>
    <w:rsid w:val="001D303E"/>
    <w:rsid w:val="001D3600"/>
    <w:rsid w:val="001D436F"/>
    <w:rsid w:val="001D52EB"/>
    <w:rsid w:val="001E0021"/>
    <w:rsid w:val="001E09D3"/>
    <w:rsid w:val="001E14AB"/>
    <w:rsid w:val="001E207D"/>
    <w:rsid w:val="001E2794"/>
    <w:rsid w:val="001E29F3"/>
    <w:rsid w:val="001E2D1D"/>
    <w:rsid w:val="001E3BA4"/>
    <w:rsid w:val="001E3BDF"/>
    <w:rsid w:val="001E6DB3"/>
    <w:rsid w:val="001E6ED6"/>
    <w:rsid w:val="001E72E3"/>
    <w:rsid w:val="001E777B"/>
    <w:rsid w:val="001F72FE"/>
    <w:rsid w:val="002025DF"/>
    <w:rsid w:val="00203B04"/>
    <w:rsid w:val="00204A66"/>
    <w:rsid w:val="00205246"/>
    <w:rsid w:val="00205FC3"/>
    <w:rsid w:val="0021257D"/>
    <w:rsid w:val="00214D9E"/>
    <w:rsid w:val="002230FD"/>
    <w:rsid w:val="00225321"/>
    <w:rsid w:val="00225D61"/>
    <w:rsid w:val="00227ED1"/>
    <w:rsid w:val="00230554"/>
    <w:rsid w:val="002324A3"/>
    <w:rsid w:val="00236D6A"/>
    <w:rsid w:val="00237406"/>
    <w:rsid w:val="00241006"/>
    <w:rsid w:val="0024160C"/>
    <w:rsid w:val="00245D83"/>
    <w:rsid w:val="00246EEB"/>
    <w:rsid w:val="00247999"/>
    <w:rsid w:val="0025004E"/>
    <w:rsid w:val="00250BD2"/>
    <w:rsid w:val="00251C6F"/>
    <w:rsid w:val="00252812"/>
    <w:rsid w:val="002533C8"/>
    <w:rsid w:val="002561BF"/>
    <w:rsid w:val="002564D1"/>
    <w:rsid w:val="00260A9D"/>
    <w:rsid w:val="00262B30"/>
    <w:rsid w:val="0026480D"/>
    <w:rsid w:val="00264A2A"/>
    <w:rsid w:val="00265116"/>
    <w:rsid w:val="0026534C"/>
    <w:rsid w:val="00266051"/>
    <w:rsid w:val="00270C6D"/>
    <w:rsid w:val="002741D0"/>
    <w:rsid w:val="00274276"/>
    <w:rsid w:val="00275CC5"/>
    <w:rsid w:val="002830BE"/>
    <w:rsid w:val="00283700"/>
    <w:rsid w:val="002839AD"/>
    <w:rsid w:val="00283EA0"/>
    <w:rsid w:val="00285B2A"/>
    <w:rsid w:val="0028709E"/>
    <w:rsid w:val="00287F39"/>
    <w:rsid w:val="002924FB"/>
    <w:rsid w:val="00292FB0"/>
    <w:rsid w:val="00293915"/>
    <w:rsid w:val="00293AD6"/>
    <w:rsid w:val="00293DC9"/>
    <w:rsid w:val="00294757"/>
    <w:rsid w:val="002A0304"/>
    <w:rsid w:val="002A37F5"/>
    <w:rsid w:val="002A5070"/>
    <w:rsid w:val="002A56ED"/>
    <w:rsid w:val="002A5A30"/>
    <w:rsid w:val="002A7EB1"/>
    <w:rsid w:val="002B077C"/>
    <w:rsid w:val="002B0D84"/>
    <w:rsid w:val="002B2D61"/>
    <w:rsid w:val="002B402F"/>
    <w:rsid w:val="002B449D"/>
    <w:rsid w:val="002B6CFD"/>
    <w:rsid w:val="002C035D"/>
    <w:rsid w:val="002C1E22"/>
    <w:rsid w:val="002C622D"/>
    <w:rsid w:val="002C700B"/>
    <w:rsid w:val="002C70E5"/>
    <w:rsid w:val="002C787E"/>
    <w:rsid w:val="002D081E"/>
    <w:rsid w:val="002D1546"/>
    <w:rsid w:val="002D23CE"/>
    <w:rsid w:val="002D2BA6"/>
    <w:rsid w:val="002D3C29"/>
    <w:rsid w:val="002D3FD9"/>
    <w:rsid w:val="002D4985"/>
    <w:rsid w:val="002D63CB"/>
    <w:rsid w:val="002D74EB"/>
    <w:rsid w:val="002E0C82"/>
    <w:rsid w:val="002E1EB8"/>
    <w:rsid w:val="002E2ADA"/>
    <w:rsid w:val="002E2E8B"/>
    <w:rsid w:val="002E3F7F"/>
    <w:rsid w:val="002E3FCD"/>
    <w:rsid w:val="002E64DD"/>
    <w:rsid w:val="002F3422"/>
    <w:rsid w:val="002F62E0"/>
    <w:rsid w:val="00301BEB"/>
    <w:rsid w:val="0030327E"/>
    <w:rsid w:val="00305F49"/>
    <w:rsid w:val="00310997"/>
    <w:rsid w:val="003152D3"/>
    <w:rsid w:val="0031560B"/>
    <w:rsid w:val="003156AD"/>
    <w:rsid w:val="0031663B"/>
    <w:rsid w:val="0031759F"/>
    <w:rsid w:val="00317EC9"/>
    <w:rsid w:val="00320069"/>
    <w:rsid w:val="0032292D"/>
    <w:rsid w:val="003232D8"/>
    <w:rsid w:val="00323833"/>
    <w:rsid w:val="003256EF"/>
    <w:rsid w:val="0032749D"/>
    <w:rsid w:val="0032750B"/>
    <w:rsid w:val="00330BC7"/>
    <w:rsid w:val="003318BA"/>
    <w:rsid w:val="00332BBB"/>
    <w:rsid w:val="00332BC6"/>
    <w:rsid w:val="003351C3"/>
    <w:rsid w:val="003369D3"/>
    <w:rsid w:val="003457DA"/>
    <w:rsid w:val="00345818"/>
    <w:rsid w:val="00352CF5"/>
    <w:rsid w:val="00355C33"/>
    <w:rsid w:val="00357470"/>
    <w:rsid w:val="00360FE3"/>
    <w:rsid w:val="00361526"/>
    <w:rsid w:val="00365DB1"/>
    <w:rsid w:val="003721A2"/>
    <w:rsid w:val="0037600C"/>
    <w:rsid w:val="00377531"/>
    <w:rsid w:val="00377A2B"/>
    <w:rsid w:val="003800E7"/>
    <w:rsid w:val="003807EF"/>
    <w:rsid w:val="00381E71"/>
    <w:rsid w:val="00383AE2"/>
    <w:rsid w:val="00384F7E"/>
    <w:rsid w:val="003865A7"/>
    <w:rsid w:val="003873BA"/>
    <w:rsid w:val="0039151E"/>
    <w:rsid w:val="0039682E"/>
    <w:rsid w:val="003A2530"/>
    <w:rsid w:val="003A3554"/>
    <w:rsid w:val="003A4211"/>
    <w:rsid w:val="003A5888"/>
    <w:rsid w:val="003B04F6"/>
    <w:rsid w:val="003B0925"/>
    <w:rsid w:val="003B0AE2"/>
    <w:rsid w:val="003B1C1A"/>
    <w:rsid w:val="003B24A3"/>
    <w:rsid w:val="003B3307"/>
    <w:rsid w:val="003B334D"/>
    <w:rsid w:val="003B5299"/>
    <w:rsid w:val="003B53D2"/>
    <w:rsid w:val="003C00B8"/>
    <w:rsid w:val="003C1467"/>
    <w:rsid w:val="003C5A9C"/>
    <w:rsid w:val="003C61E3"/>
    <w:rsid w:val="003C6AA1"/>
    <w:rsid w:val="003D0502"/>
    <w:rsid w:val="003D320E"/>
    <w:rsid w:val="003D427E"/>
    <w:rsid w:val="003E023B"/>
    <w:rsid w:val="003E024B"/>
    <w:rsid w:val="003F02ED"/>
    <w:rsid w:val="003F06A1"/>
    <w:rsid w:val="003F279D"/>
    <w:rsid w:val="003F3AA0"/>
    <w:rsid w:val="003F489B"/>
    <w:rsid w:val="003F5A7C"/>
    <w:rsid w:val="003F5B36"/>
    <w:rsid w:val="00400E3D"/>
    <w:rsid w:val="004054A3"/>
    <w:rsid w:val="00407F8C"/>
    <w:rsid w:val="00410FB2"/>
    <w:rsid w:val="00413F13"/>
    <w:rsid w:val="00414E22"/>
    <w:rsid w:val="00414EE4"/>
    <w:rsid w:val="00420939"/>
    <w:rsid w:val="00421F4D"/>
    <w:rsid w:val="00423F4C"/>
    <w:rsid w:val="00427F45"/>
    <w:rsid w:val="00430245"/>
    <w:rsid w:val="00432CAD"/>
    <w:rsid w:val="00432FD3"/>
    <w:rsid w:val="004367F6"/>
    <w:rsid w:val="00437915"/>
    <w:rsid w:val="0044294E"/>
    <w:rsid w:val="00446CFD"/>
    <w:rsid w:val="00447747"/>
    <w:rsid w:val="004528C5"/>
    <w:rsid w:val="00455E2A"/>
    <w:rsid w:val="004569AC"/>
    <w:rsid w:val="00457DEF"/>
    <w:rsid w:val="00460783"/>
    <w:rsid w:val="00461963"/>
    <w:rsid w:val="00463963"/>
    <w:rsid w:val="00464897"/>
    <w:rsid w:val="0046602E"/>
    <w:rsid w:val="004677F9"/>
    <w:rsid w:val="00467BB2"/>
    <w:rsid w:val="0047328C"/>
    <w:rsid w:val="004735EF"/>
    <w:rsid w:val="004746EE"/>
    <w:rsid w:val="0047533A"/>
    <w:rsid w:val="00475574"/>
    <w:rsid w:val="00476CC4"/>
    <w:rsid w:val="00477A64"/>
    <w:rsid w:val="004813F8"/>
    <w:rsid w:val="00482D21"/>
    <w:rsid w:val="00483050"/>
    <w:rsid w:val="00484B25"/>
    <w:rsid w:val="0048615B"/>
    <w:rsid w:val="00490479"/>
    <w:rsid w:val="00490EB0"/>
    <w:rsid w:val="00493894"/>
    <w:rsid w:val="00494578"/>
    <w:rsid w:val="00494B25"/>
    <w:rsid w:val="004950C5"/>
    <w:rsid w:val="00495DB6"/>
    <w:rsid w:val="00496A7D"/>
    <w:rsid w:val="00496C9C"/>
    <w:rsid w:val="00497B65"/>
    <w:rsid w:val="004A1216"/>
    <w:rsid w:val="004A360F"/>
    <w:rsid w:val="004A60D7"/>
    <w:rsid w:val="004A60F1"/>
    <w:rsid w:val="004A67CB"/>
    <w:rsid w:val="004B09AC"/>
    <w:rsid w:val="004B1149"/>
    <w:rsid w:val="004B4511"/>
    <w:rsid w:val="004B7ACF"/>
    <w:rsid w:val="004C1C9E"/>
    <w:rsid w:val="004C63A8"/>
    <w:rsid w:val="004C768A"/>
    <w:rsid w:val="004C7E75"/>
    <w:rsid w:val="004D046F"/>
    <w:rsid w:val="004D1C61"/>
    <w:rsid w:val="004D3526"/>
    <w:rsid w:val="004D3EB9"/>
    <w:rsid w:val="004D4C62"/>
    <w:rsid w:val="004D5740"/>
    <w:rsid w:val="004D5CAC"/>
    <w:rsid w:val="004D5D95"/>
    <w:rsid w:val="004E02F6"/>
    <w:rsid w:val="004E337F"/>
    <w:rsid w:val="004E3DFF"/>
    <w:rsid w:val="004E5731"/>
    <w:rsid w:val="004E6D12"/>
    <w:rsid w:val="004E7473"/>
    <w:rsid w:val="004E7DBD"/>
    <w:rsid w:val="004F0F92"/>
    <w:rsid w:val="004F1FA6"/>
    <w:rsid w:val="004F25D8"/>
    <w:rsid w:val="004F3BD6"/>
    <w:rsid w:val="004F6998"/>
    <w:rsid w:val="004F7B96"/>
    <w:rsid w:val="00502590"/>
    <w:rsid w:val="00504AD2"/>
    <w:rsid w:val="00504D52"/>
    <w:rsid w:val="00506A7E"/>
    <w:rsid w:val="00507914"/>
    <w:rsid w:val="005104B4"/>
    <w:rsid w:val="0051059A"/>
    <w:rsid w:val="00513477"/>
    <w:rsid w:val="0052108F"/>
    <w:rsid w:val="00522A72"/>
    <w:rsid w:val="00523545"/>
    <w:rsid w:val="00524763"/>
    <w:rsid w:val="00526B76"/>
    <w:rsid w:val="00527EC7"/>
    <w:rsid w:val="00530D11"/>
    <w:rsid w:val="005314BB"/>
    <w:rsid w:val="005316FB"/>
    <w:rsid w:val="00531ABA"/>
    <w:rsid w:val="0054010A"/>
    <w:rsid w:val="0054026E"/>
    <w:rsid w:val="00542610"/>
    <w:rsid w:val="00543AE3"/>
    <w:rsid w:val="00544715"/>
    <w:rsid w:val="005459B2"/>
    <w:rsid w:val="005466C8"/>
    <w:rsid w:val="005505FF"/>
    <w:rsid w:val="00551377"/>
    <w:rsid w:val="00551A96"/>
    <w:rsid w:val="005535D7"/>
    <w:rsid w:val="00554C87"/>
    <w:rsid w:val="00556C25"/>
    <w:rsid w:val="00560378"/>
    <w:rsid w:val="00560666"/>
    <w:rsid w:val="00563570"/>
    <w:rsid w:val="00565C19"/>
    <w:rsid w:val="00565C78"/>
    <w:rsid w:val="00567079"/>
    <w:rsid w:val="005673D8"/>
    <w:rsid w:val="00570E35"/>
    <w:rsid w:val="00573665"/>
    <w:rsid w:val="00573E11"/>
    <w:rsid w:val="00575679"/>
    <w:rsid w:val="005756E0"/>
    <w:rsid w:val="00576311"/>
    <w:rsid w:val="00580228"/>
    <w:rsid w:val="00580A64"/>
    <w:rsid w:val="00581565"/>
    <w:rsid w:val="00583DB0"/>
    <w:rsid w:val="00586C37"/>
    <w:rsid w:val="00586F47"/>
    <w:rsid w:val="00590A66"/>
    <w:rsid w:val="005921F5"/>
    <w:rsid w:val="005933AB"/>
    <w:rsid w:val="00595E8B"/>
    <w:rsid w:val="00597D7F"/>
    <w:rsid w:val="005A1CAE"/>
    <w:rsid w:val="005A2180"/>
    <w:rsid w:val="005A325E"/>
    <w:rsid w:val="005A4E96"/>
    <w:rsid w:val="005A5314"/>
    <w:rsid w:val="005A58A3"/>
    <w:rsid w:val="005A6CDB"/>
    <w:rsid w:val="005B0026"/>
    <w:rsid w:val="005B1B04"/>
    <w:rsid w:val="005B2F5C"/>
    <w:rsid w:val="005B57D0"/>
    <w:rsid w:val="005B5C4E"/>
    <w:rsid w:val="005B6788"/>
    <w:rsid w:val="005C09BE"/>
    <w:rsid w:val="005C0EE3"/>
    <w:rsid w:val="005C1D72"/>
    <w:rsid w:val="005C7E20"/>
    <w:rsid w:val="005D05E2"/>
    <w:rsid w:val="005D1305"/>
    <w:rsid w:val="005D1389"/>
    <w:rsid w:val="005D6A66"/>
    <w:rsid w:val="005D6E8E"/>
    <w:rsid w:val="005D7B88"/>
    <w:rsid w:val="005E4887"/>
    <w:rsid w:val="005E4DB6"/>
    <w:rsid w:val="005E5A14"/>
    <w:rsid w:val="005E7C65"/>
    <w:rsid w:val="005F0873"/>
    <w:rsid w:val="005F0AEC"/>
    <w:rsid w:val="005F22AB"/>
    <w:rsid w:val="006038AF"/>
    <w:rsid w:val="006041C1"/>
    <w:rsid w:val="00604464"/>
    <w:rsid w:val="00606F6B"/>
    <w:rsid w:val="00607CD4"/>
    <w:rsid w:val="006107AD"/>
    <w:rsid w:val="00614B7A"/>
    <w:rsid w:val="00615231"/>
    <w:rsid w:val="00616D43"/>
    <w:rsid w:val="00617725"/>
    <w:rsid w:val="006208BB"/>
    <w:rsid w:val="006243D1"/>
    <w:rsid w:val="006255E5"/>
    <w:rsid w:val="00625662"/>
    <w:rsid w:val="0063002B"/>
    <w:rsid w:val="00633690"/>
    <w:rsid w:val="00634964"/>
    <w:rsid w:val="00637CE8"/>
    <w:rsid w:val="00641235"/>
    <w:rsid w:val="006414F7"/>
    <w:rsid w:val="00641B95"/>
    <w:rsid w:val="00642E42"/>
    <w:rsid w:val="006445C9"/>
    <w:rsid w:val="00646577"/>
    <w:rsid w:val="00646F55"/>
    <w:rsid w:val="00647273"/>
    <w:rsid w:val="00647840"/>
    <w:rsid w:val="00650B0C"/>
    <w:rsid w:val="00650B9A"/>
    <w:rsid w:val="00651142"/>
    <w:rsid w:val="00652B24"/>
    <w:rsid w:val="006538C1"/>
    <w:rsid w:val="006564D8"/>
    <w:rsid w:val="0066036C"/>
    <w:rsid w:val="006606E0"/>
    <w:rsid w:val="0067122F"/>
    <w:rsid w:val="00676051"/>
    <w:rsid w:val="00676B15"/>
    <w:rsid w:val="00683ED7"/>
    <w:rsid w:val="0068640A"/>
    <w:rsid w:val="00687278"/>
    <w:rsid w:val="00690ACD"/>
    <w:rsid w:val="006917E1"/>
    <w:rsid w:val="00692E7B"/>
    <w:rsid w:val="006931B4"/>
    <w:rsid w:val="006A0686"/>
    <w:rsid w:val="006A076F"/>
    <w:rsid w:val="006A29FA"/>
    <w:rsid w:val="006A2A8E"/>
    <w:rsid w:val="006A34FA"/>
    <w:rsid w:val="006A3CBB"/>
    <w:rsid w:val="006B151F"/>
    <w:rsid w:val="006B2308"/>
    <w:rsid w:val="006B2F04"/>
    <w:rsid w:val="006B4A7D"/>
    <w:rsid w:val="006B4BD9"/>
    <w:rsid w:val="006B4F9F"/>
    <w:rsid w:val="006B7954"/>
    <w:rsid w:val="006C0116"/>
    <w:rsid w:val="006C10BD"/>
    <w:rsid w:val="006C11EF"/>
    <w:rsid w:val="006C3C62"/>
    <w:rsid w:val="006C41F9"/>
    <w:rsid w:val="006D11BE"/>
    <w:rsid w:val="006D24C0"/>
    <w:rsid w:val="006D4B64"/>
    <w:rsid w:val="006D739B"/>
    <w:rsid w:val="006E4376"/>
    <w:rsid w:val="006E48D6"/>
    <w:rsid w:val="006E5578"/>
    <w:rsid w:val="006E6DAE"/>
    <w:rsid w:val="006F2B7B"/>
    <w:rsid w:val="006F3F93"/>
    <w:rsid w:val="006F616C"/>
    <w:rsid w:val="006F64BF"/>
    <w:rsid w:val="006F70C7"/>
    <w:rsid w:val="006F7554"/>
    <w:rsid w:val="00702DC5"/>
    <w:rsid w:val="007037EE"/>
    <w:rsid w:val="00704024"/>
    <w:rsid w:val="00704299"/>
    <w:rsid w:val="00704C6A"/>
    <w:rsid w:val="00706B28"/>
    <w:rsid w:val="00707FC2"/>
    <w:rsid w:val="007109C9"/>
    <w:rsid w:val="007119AC"/>
    <w:rsid w:val="0071289D"/>
    <w:rsid w:val="007135B5"/>
    <w:rsid w:val="0071417E"/>
    <w:rsid w:val="00722B70"/>
    <w:rsid w:val="00723F3E"/>
    <w:rsid w:val="00726BA9"/>
    <w:rsid w:val="00730B8D"/>
    <w:rsid w:val="00732C31"/>
    <w:rsid w:val="00733F4B"/>
    <w:rsid w:val="007361BC"/>
    <w:rsid w:val="00742FEA"/>
    <w:rsid w:val="00745C78"/>
    <w:rsid w:val="00745F89"/>
    <w:rsid w:val="007463FB"/>
    <w:rsid w:val="00746708"/>
    <w:rsid w:val="00746EF6"/>
    <w:rsid w:val="00751358"/>
    <w:rsid w:val="00751FFC"/>
    <w:rsid w:val="0075222A"/>
    <w:rsid w:val="00754A8F"/>
    <w:rsid w:val="00756350"/>
    <w:rsid w:val="00760C53"/>
    <w:rsid w:val="00761FF2"/>
    <w:rsid w:val="0076379F"/>
    <w:rsid w:val="00766D5F"/>
    <w:rsid w:val="00767723"/>
    <w:rsid w:val="00772AA4"/>
    <w:rsid w:val="0077330A"/>
    <w:rsid w:val="00773835"/>
    <w:rsid w:val="007751B5"/>
    <w:rsid w:val="007766AD"/>
    <w:rsid w:val="007849E5"/>
    <w:rsid w:val="0078548F"/>
    <w:rsid w:val="007854B0"/>
    <w:rsid w:val="00785FF5"/>
    <w:rsid w:val="00790396"/>
    <w:rsid w:val="00791F52"/>
    <w:rsid w:val="00793DC0"/>
    <w:rsid w:val="00793FC2"/>
    <w:rsid w:val="007941BD"/>
    <w:rsid w:val="0079745B"/>
    <w:rsid w:val="0079767C"/>
    <w:rsid w:val="007A0389"/>
    <w:rsid w:val="007A03E4"/>
    <w:rsid w:val="007A12D0"/>
    <w:rsid w:val="007A29CB"/>
    <w:rsid w:val="007A41A1"/>
    <w:rsid w:val="007A564A"/>
    <w:rsid w:val="007A61E5"/>
    <w:rsid w:val="007B28BC"/>
    <w:rsid w:val="007B2D26"/>
    <w:rsid w:val="007B40B3"/>
    <w:rsid w:val="007B472C"/>
    <w:rsid w:val="007B5658"/>
    <w:rsid w:val="007B6652"/>
    <w:rsid w:val="007B6EE8"/>
    <w:rsid w:val="007B7D59"/>
    <w:rsid w:val="007C006F"/>
    <w:rsid w:val="007C04C9"/>
    <w:rsid w:val="007C0A1A"/>
    <w:rsid w:val="007C0EEE"/>
    <w:rsid w:val="007C40B9"/>
    <w:rsid w:val="007C5C3F"/>
    <w:rsid w:val="007C6A09"/>
    <w:rsid w:val="007D0027"/>
    <w:rsid w:val="007D2C27"/>
    <w:rsid w:val="007D33D7"/>
    <w:rsid w:val="007D5878"/>
    <w:rsid w:val="007D6F7D"/>
    <w:rsid w:val="007D73C7"/>
    <w:rsid w:val="007E09D5"/>
    <w:rsid w:val="007E140E"/>
    <w:rsid w:val="007E2142"/>
    <w:rsid w:val="007E3C64"/>
    <w:rsid w:val="007E4237"/>
    <w:rsid w:val="007E59AA"/>
    <w:rsid w:val="007E5F34"/>
    <w:rsid w:val="007E7AFE"/>
    <w:rsid w:val="007F0ED9"/>
    <w:rsid w:val="007F32E3"/>
    <w:rsid w:val="007F3C1C"/>
    <w:rsid w:val="007F4330"/>
    <w:rsid w:val="007F7414"/>
    <w:rsid w:val="008004E7"/>
    <w:rsid w:val="00801B82"/>
    <w:rsid w:val="00801E62"/>
    <w:rsid w:val="00803F72"/>
    <w:rsid w:val="00806CD0"/>
    <w:rsid w:val="008121CF"/>
    <w:rsid w:val="0081493E"/>
    <w:rsid w:val="00814F08"/>
    <w:rsid w:val="00816891"/>
    <w:rsid w:val="00816CE9"/>
    <w:rsid w:val="00817469"/>
    <w:rsid w:val="0082078D"/>
    <w:rsid w:val="00820B6C"/>
    <w:rsid w:val="0082140C"/>
    <w:rsid w:val="00822153"/>
    <w:rsid w:val="008228FC"/>
    <w:rsid w:val="00826060"/>
    <w:rsid w:val="0083248E"/>
    <w:rsid w:val="00832DC5"/>
    <w:rsid w:val="0083337B"/>
    <w:rsid w:val="00835C55"/>
    <w:rsid w:val="00836D4E"/>
    <w:rsid w:val="00837080"/>
    <w:rsid w:val="00845EFA"/>
    <w:rsid w:val="008466A4"/>
    <w:rsid w:val="0084746A"/>
    <w:rsid w:val="00850460"/>
    <w:rsid w:val="00853A4F"/>
    <w:rsid w:val="00853BD2"/>
    <w:rsid w:val="00853DE9"/>
    <w:rsid w:val="00853E4C"/>
    <w:rsid w:val="00853F4A"/>
    <w:rsid w:val="00855450"/>
    <w:rsid w:val="00856D39"/>
    <w:rsid w:val="00860686"/>
    <w:rsid w:val="008612E8"/>
    <w:rsid w:val="0086139F"/>
    <w:rsid w:val="0086577F"/>
    <w:rsid w:val="0086630D"/>
    <w:rsid w:val="008667BE"/>
    <w:rsid w:val="0087019E"/>
    <w:rsid w:val="008706BE"/>
    <w:rsid w:val="008737BB"/>
    <w:rsid w:val="00874395"/>
    <w:rsid w:val="008748B0"/>
    <w:rsid w:val="0087556D"/>
    <w:rsid w:val="00875C2A"/>
    <w:rsid w:val="008761ED"/>
    <w:rsid w:val="00876640"/>
    <w:rsid w:val="00877A79"/>
    <w:rsid w:val="00880206"/>
    <w:rsid w:val="008831F5"/>
    <w:rsid w:val="00887412"/>
    <w:rsid w:val="00887F7C"/>
    <w:rsid w:val="00891AA5"/>
    <w:rsid w:val="00891B62"/>
    <w:rsid w:val="00891DEF"/>
    <w:rsid w:val="00892D8E"/>
    <w:rsid w:val="00894A81"/>
    <w:rsid w:val="00894AE2"/>
    <w:rsid w:val="00895A85"/>
    <w:rsid w:val="008A2163"/>
    <w:rsid w:val="008A268E"/>
    <w:rsid w:val="008A2781"/>
    <w:rsid w:val="008A392E"/>
    <w:rsid w:val="008A3C49"/>
    <w:rsid w:val="008A4681"/>
    <w:rsid w:val="008A46F8"/>
    <w:rsid w:val="008A58E1"/>
    <w:rsid w:val="008A6C18"/>
    <w:rsid w:val="008B19B0"/>
    <w:rsid w:val="008B2F9B"/>
    <w:rsid w:val="008C0B43"/>
    <w:rsid w:val="008C0DAC"/>
    <w:rsid w:val="008C33B6"/>
    <w:rsid w:val="008C36D2"/>
    <w:rsid w:val="008C4992"/>
    <w:rsid w:val="008C4A7A"/>
    <w:rsid w:val="008C55CC"/>
    <w:rsid w:val="008C5C64"/>
    <w:rsid w:val="008C78DC"/>
    <w:rsid w:val="008C7AC3"/>
    <w:rsid w:val="008C7C93"/>
    <w:rsid w:val="008D02FA"/>
    <w:rsid w:val="008D0F01"/>
    <w:rsid w:val="008D13DE"/>
    <w:rsid w:val="008D264F"/>
    <w:rsid w:val="008D3E4A"/>
    <w:rsid w:val="008D4387"/>
    <w:rsid w:val="008D4BD1"/>
    <w:rsid w:val="008D552B"/>
    <w:rsid w:val="008D7D21"/>
    <w:rsid w:val="008E52FF"/>
    <w:rsid w:val="008E6D43"/>
    <w:rsid w:val="008E7602"/>
    <w:rsid w:val="008E7C3F"/>
    <w:rsid w:val="008F10D6"/>
    <w:rsid w:val="008F62FE"/>
    <w:rsid w:val="009004A9"/>
    <w:rsid w:val="00903B4D"/>
    <w:rsid w:val="00903E2C"/>
    <w:rsid w:val="00906FA7"/>
    <w:rsid w:val="009101A8"/>
    <w:rsid w:val="00910CCC"/>
    <w:rsid w:val="0091165D"/>
    <w:rsid w:val="009118BE"/>
    <w:rsid w:val="00912CAE"/>
    <w:rsid w:val="00915435"/>
    <w:rsid w:val="00916317"/>
    <w:rsid w:val="009209FA"/>
    <w:rsid w:val="00921772"/>
    <w:rsid w:val="0092219D"/>
    <w:rsid w:val="009249E3"/>
    <w:rsid w:val="00924B66"/>
    <w:rsid w:val="00925E26"/>
    <w:rsid w:val="009275CA"/>
    <w:rsid w:val="00930BA0"/>
    <w:rsid w:val="0093203A"/>
    <w:rsid w:val="00932360"/>
    <w:rsid w:val="00933170"/>
    <w:rsid w:val="00933187"/>
    <w:rsid w:val="00934BC1"/>
    <w:rsid w:val="00934F0B"/>
    <w:rsid w:val="00935B33"/>
    <w:rsid w:val="00936F68"/>
    <w:rsid w:val="009378C0"/>
    <w:rsid w:val="00940057"/>
    <w:rsid w:val="009403D6"/>
    <w:rsid w:val="0094068E"/>
    <w:rsid w:val="009441ED"/>
    <w:rsid w:val="00944A02"/>
    <w:rsid w:val="00944B12"/>
    <w:rsid w:val="009526A3"/>
    <w:rsid w:val="00954955"/>
    <w:rsid w:val="009566B9"/>
    <w:rsid w:val="009577EE"/>
    <w:rsid w:val="00957A19"/>
    <w:rsid w:val="00957BF8"/>
    <w:rsid w:val="00962DE7"/>
    <w:rsid w:val="00963897"/>
    <w:rsid w:val="009663DF"/>
    <w:rsid w:val="00967D20"/>
    <w:rsid w:val="00967EBB"/>
    <w:rsid w:val="00967EF0"/>
    <w:rsid w:val="00974952"/>
    <w:rsid w:val="00974B29"/>
    <w:rsid w:val="00974CAC"/>
    <w:rsid w:val="00974DC6"/>
    <w:rsid w:val="009755EE"/>
    <w:rsid w:val="00975C25"/>
    <w:rsid w:val="0097661C"/>
    <w:rsid w:val="00980347"/>
    <w:rsid w:val="00980CB6"/>
    <w:rsid w:val="009820A8"/>
    <w:rsid w:val="009830BE"/>
    <w:rsid w:val="00986515"/>
    <w:rsid w:val="009866CA"/>
    <w:rsid w:val="00986D08"/>
    <w:rsid w:val="009875FF"/>
    <w:rsid w:val="00987AA1"/>
    <w:rsid w:val="00991B67"/>
    <w:rsid w:val="00991B73"/>
    <w:rsid w:val="00992D24"/>
    <w:rsid w:val="0099370C"/>
    <w:rsid w:val="009942CE"/>
    <w:rsid w:val="00996C68"/>
    <w:rsid w:val="00997082"/>
    <w:rsid w:val="009978DE"/>
    <w:rsid w:val="009A1402"/>
    <w:rsid w:val="009A17A1"/>
    <w:rsid w:val="009A1EFF"/>
    <w:rsid w:val="009A4CCF"/>
    <w:rsid w:val="009A4D16"/>
    <w:rsid w:val="009A4DC0"/>
    <w:rsid w:val="009A4FD4"/>
    <w:rsid w:val="009A593B"/>
    <w:rsid w:val="009A7AEE"/>
    <w:rsid w:val="009B0276"/>
    <w:rsid w:val="009B05D5"/>
    <w:rsid w:val="009B4D5B"/>
    <w:rsid w:val="009B5DCA"/>
    <w:rsid w:val="009B7764"/>
    <w:rsid w:val="009C127F"/>
    <w:rsid w:val="009C5E82"/>
    <w:rsid w:val="009C6A39"/>
    <w:rsid w:val="009C6E92"/>
    <w:rsid w:val="009D0971"/>
    <w:rsid w:val="009D1888"/>
    <w:rsid w:val="009D1E59"/>
    <w:rsid w:val="009D1F83"/>
    <w:rsid w:val="009D2B07"/>
    <w:rsid w:val="009D3779"/>
    <w:rsid w:val="009D3938"/>
    <w:rsid w:val="009D6563"/>
    <w:rsid w:val="009D68A0"/>
    <w:rsid w:val="009E0CC3"/>
    <w:rsid w:val="009E3718"/>
    <w:rsid w:val="009E4046"/>
    <w:rsid w:val="009E4307"/>
    <w:rsid w:val="009E4BB2"/>
    <w:rsid w:val="009E6229"/>
    <w:rsid w:val="009E69B5"/>
    <w:rsid w:val="009E7896"/>
    <w:rsid w:val="009F15A7"/>
    <w:rsid w:val="009F65F7"/>
    <w:rsid w:val="009F7CDE"/>
    <w:rsid w:val="00A02BEC"/>
    <w:rsid w:val="00A03546"/>
    <w:rsid w:val="00A054F1"/>
    <w:rsid w:val="00A05A40"/>
    <w:rsid w:val="00A05AF1"/>
    <w:rsid w:val="00A07DD3"/>
    <w:rsid w:val="00A10091"/>
    <w:rsid w:val="00A1063B"/>
    <w:rsid w:val="00A109CB"/>
    <w:rsid w:val="00A1140A"/>
    <w:rsid w:val="00A12FD5"/>
    <w:rsid w:val="00A15F6B"/>
    <w:rsid w:val="00A1636D"/>
    <w:rsid w:val="00A167CE"/>
    <w:rsid w:val="00A210CD"/>
    <w:rsid w:val="00A214EA"/>
    <w:rsid w:val="00A223EE"/>
    <w:rsid w:val="00A22476"/>
    <w:rsid w:val="00A22893"/>
    <w:rsid w:val="00A23FA1"/>
    <w:rsid w:val="00A2721B"/>
    <w:rsid w:val="00A274FE"/>
    <w:rsid w:val="00A30291"/>
    <w:rsid w:val="00A32520"/>
    <w:rsid w:val="00A34FCD"/>
    <w:rsid w:val="00A35420"/>
    <w:rsid w:val="00A357E3"/>
    <w:rsid w:val="00A372C8"/>
    <w:rsid w:val="00A377AE"/>
    <w:rsid w:val="00A40DD7"/>
    <w:rsid w:val="00A4347A"/>
    <w:rsid w:val="00A45133"/>
    <w:rsid w:val="00A5001B"/>
    <w:rsid w:val="00A54D34"/>
    <w:rsid w:val="00A61999"/>
    <w:rsid w:val="00A6291C"/>
    <w:rsid w:val="00A649BB"/>
    <w:rsid w:val="00A64A13"/>
    <w:rsid w:val="00A653C7"/>
    <w:rsid w:val="00A65AAB"/>
    <w:rsid w:val="00A66E0D"/>
    <w:rsid w:val="00A70BB1"/>
    <w:rsid w:val="00A71505"/>
    <w:rsid w:val="00A71BB2"/>
    <w:rsid w:val="00A7276C"/>
    <w:rsid w:val="00A7386D"/>
    <w:rsid w:val="00A73CEF"/>
    <w:rsid w:val="00A74844"/>
    <w:rsid w:val="00A75058"/>
    <w:rsid w:val="00A7731C"/>
    <w:rsid w:val="00A82723"/>
    <w:rsid w:val="00A848F3"/>
    <w:rsid w:val="00A941F5"/>
    <w:rsid w:val="00A94416"/>
    <w:rsid w:val="00A9471B"/>
    <w:rsid w:val="00A94AF6"/>
    <w:rsid w:val="00A97540"/>
    <w:rsid w:val="00AA02FD"/>
    <w:rsid w:val="00AA1C78"/>
    <w:rsid w:val="00AA49C9"/>
    <w:rsid w:val="00AA64F6"/>
    <w:rsid w:val="00AA783D"/>
    <w:rsid w:val="00AA78E0"/>
    <w:rsid w:val="00AB006B"/>
    <w:rsid w:val="00AB00A9"/>
    <w:rsid w:val="00AB29EE"/>
    <w:rsid w:val="00AB310C"/>
    <w:rsid w:val="00AB4D42"/>
    <w:rsid w:val="00AB6A99"/>
    <w:rsid w:val="00AB7A8D"/>
    <w:rsid w:val="00AB7C1B"/>
    <w:rsid w:val="00AC383C"/>
    <w:rsid w:val="00AC456B"/>
    <w:rsid w:val="00AC4A8D"/>
    <w:rsid w:val="00AC62CE"/>
    <w:rsid w:val="00AD02D0"/>
    <w:rsid w:val="00AD3AC6"/>
    <w:rsid w:val="00AD3B19"/>
    <w:rsid w:val="00AD3F45"/>
    <w:rsid w:val="00AD7E2E"/>
    <w:rsid w:val="00AE0F44"/>
    <w:rsid w:val="00AE2E05"/>
    <w:rsid w:val="00AE540D"/>
    <w:rsid w:val="00AE57CD"/>
    <w:rsid w:val="00AE6107"/>
    <w:rsid w:val="00AE7263"/>
    <w:rsid w:val="00AF060D"/>
    <w:rsid w:val="00AF0727"/>
    <w:rsid w:val="00AF1F29"/>
    <w:rsid w:val="00AF2CE0"/>
    <w:rsid w:val="00AF2D64"/>
    <w:rsid w:val="00AF3A18"/>
    <w:rsid w:val="00AF3E50"/>
    <w:rsid w:val="00AF43CF"/>
    <w:rsid w:val="00B026AB"/>
    <w:rsid w:val="00B118D1"/>
    <w:rsid w:val="00B1246D"/>
    <w:rsid w:val="00B14AC1"/>
    <w:rsid w:val="00B16F74"/>
    <w:rsid w:val="00B172B1"/>
    <w:rsid w:val="00B223F5"/>
    <w:rsid w:val="00B244E0"/>
    <w:rsid w:val="00B25E34"/>
    <w:rsid w:val="00B26D7F"/>
    <w:rsid w:val="00B26DFE"/>
    <w:rsid w:val="00B3314A"/>
    <w:rsid w:val="00B44382"/>
    <w:rsid w:val="00B44391"/>
    <w:rsid w:val="00B505FC"/>
    <w:rsid w:val="00B513D7"/>
    <w:rsid w:val="00B517E4"/>
    <w:rsid w:val="00B52BD0"/>
    <w:rsid w:val="00B546D7"/>
    <w:rsid w:val="00B54C17"/>
    <w:rsid w:val="00B5524C"/>
    <w:rsid w:val="00B55EBB"/>
    <w:rsid w:val="00B55FF4"/>
    <w:rsid w:val="00B56DBD"/>
    <w:rsid w:val="00B60A83"/>
    <w:rsid w:val="00B63634"/>
    <w:rsid w:val="00B700D2"/>
    <w:rsid w:val="00B707A5"/>
    <w:rsid w:val="00B71C5F"/>
    <w:rsid w:val="00B7483E"/>
    <w:rsid w:val="00B76326"/>
    <w:rsid w:val="00B765F0"/>
    <w:rsid w:val="00B77754"/>
    <w:rsid w:val="00B82973"/>
    <w:rsid w:val="00B82975"/>
    <w:rsid w:val="00B8326C"/>
    <w:rsid w:val="00B83C87"/>
    <w:rsid w:val="00B8428B"/>
    <w:rsid w:val="00B8487E"/>
    <w:rsid w:val="00B848E6"/>
    <w:rsid w:val="00B84BE8"/>
    <w:rsid w:val="00B87245"/>
    <w:rsid w:val="00B8779D"/>
    <w:rsid w:val="00B91FD1"/>
    <w:rsid w:val="00B93EC8"/>
    <w:rsid w:val="00B95F61"/>
    <w:rsid w:val="00B96E7D"/>
    <w:rsid w:val="00B97BC5"/>
    <w:rsid w:val="00BA0220"/>
    <w:rsid w:val="00BA023D"/>
    <w:rsid w:val="00BA1673"/>
    <w:rsid w:val="00BA5514"/>
    <w:rsid w:val="00BA64D3"/>
    <w:rsid w:val="00BB22F9"/>
    <w:rsid w:val="00BC0643"/>
    <w:rsid w:val="00BC08FD"/>
    <w:rsid w:val="00BC3800"/>
    <w:rsid w:val="00BC3F46"/>
    <w:rsid w:val="00BC4C2F"/>
    <w:rsid w:val="00BC710B"/>
    <w:rsid w:val="00BD054A"/>
    <w:rsid w:val="00BE1CEC"/>
    <w:rsid w:val="00BE1DA8"/>
    <w:rsid w:val="00BE1F67"/>
    <w:rsid w:val="00BE2ACB"/>
    <w:rsid w:val="00BE3C01"/>
    <w:rsid w:val="00BE5701"/>
    <w:rsid w:val="00BF06D3"/>
    <w:rsid w:val="00BF1CAE"/>
    <w:rsid w:val="00BF46D7"/>
    <w:rsid w:val="00BF4F8A"/>
    <w:rsid w:val="00BF500E"/>
    <w:rsid w:val="00BF794C"/>
    <w:rsid w:val="00C00954"/>
    <w:rsid w:val="00C03365"/>
    <w:rsid w:val="00C037BF"/>
    <w:rsid w:val="00C05274"/>
    <w:rsid w:val="00C067D0"/>
    <w:rsid w:val="00C07529"/>
    <w:rsid w:val="00C10666"/>
    <w:rsid w:val="00C10B8F"/>
    <w:rsid w:val="00C11673"/>
    <w:rsid w:val="00C134BF"/>
    <w:rsid w:val="00C14E8F"/>
    <w:rsid w:val="00C16910"/>
    <w:rsid w:val="00C21071"/>
    <w:rsid w:val="00C23784"/>
    <w:rsid w:val="00C27E69"/>
    <w:rsid w:val="00C307BF"/>
    <w:rsid w:val="00C3233A"/>
    <w:rsid w:val="00C35086"/>
    <w:rsid w:val="00C35380"/>
    <w:rsid w:val="00C35E6B"/>
    <w:rsid w:val="00C37714"/>
    <w:rsid w:val="00C40F39"/>
    <w:rsid w:val="00C42A41"/>
    <w:rsid w:val="00C45311"/>
    <w:rsid w:val="00C47FA2"/>
    <w:rsid w:val="00C50764"/>
    <w:rsid w:val="00C50801"/>
    <w:rsid w:val="00C54503"/>
    <w:rsid w:val="00C5600C"/>
    <w:rsid w:val="00C56B43"/>
    <w:rsid w:val="00C5722A"/>
    <w:rsid w:val="00C57E89"/>
    <w:rsid w:val="00C628CC"/>
    <w:rsid w:val="00C62C06"/>
    <w:rsid w:val="00C67486"/>
    <w:rsid w:val="00C7015E"/>
    <w:rsid w:val="00C704F6"/>
    <w:rsid w:val="00C707D8"/>
    <w:rsid w:val="00C70A71"/>
    <w:rsid w:val="00C732DC"/>
    <w:rsid w:val="00C75406"/>
    <w:rsid w:val="00C77E8E"/>
    <w:rsid w:val="00C80456"/>
    <w:rsid w:val="00C82316"/>
    <w:rsid w:val="00C8542F"/>
    <w:rsid w:val="00C907F5"/>
    <w:rsid w:val="00C92A63"/>
    <w:rsid w:val="00C95460"/>
    <w:rsid w:val="00C9685A"/>
    <w:rsid w:val="00C97D32"/>
    <w:rsid w:val="00CA765A"/>
    <w:rsid w:val="00CB0F9C"/>
    <w:rsid w:val="00CB4707"/>
    <w:rsid w:val="00CB569A"/>
    <w:rsid w:val="00CB570B"/>
    <w:rsid w:val="00CB7B13"/>
    <w:rsid w:val="00CC27DC"/>
    <w:rsid w:val="00CC2ABD"/>
    <w:rsid w:val="00CD1350"/>
    <w:rsid w:val="00CD2129"/>
    <w:rsid w:val="00CD25E1"/>
    <w:rsid w:val="00CD3CBC"/>
    <w:rsid w:val="00CD44C1"/>
    <w:rsid w:val="00CE011F"/>
    <w:rsid w:val="00CE1E6A"/>
    <w:rsid w:val="00CE3BC6"/>
    <w:rsid w:val="00CE5683"/>
    <w:rsid w:val="00CF01EE"/>
    <w:rsid w:val="00CF056A"/>
    <w:rsid w:val="00CF0ADA"/>
    <w:rsid w:val="00CF1A1A"/>
    <w:rsid w:val="00CF1F1F"/>
    <w:rsid w:val="00CF363C"/>
    <w:rsid w:val="00CF3DE4"/>
    <w:rsid w:val="00CF5B24"/>
    <w:rsid w:val="00D04A61"/>
    <w:rsid w:val="00D058BA"/>
    <w:rsid w:val="00D073C0"/>
    <w:rsid w:val="00D139F7"/>
    <w:rsid w:val="00D13AB0"/>
    <w:rsid w:val="00D14FF5"/>
    <w:rsid w:val="00D17D09"/>
    <w:rsid w:val="00D206A9"/>
    <w:rsid w:val="00D22A12"/>
    <w:rsid w:val="00D2304D"/>
    <w:rsid w:val="00D2434A"/>
    <w:rsid w:val="00D25EB2"/>
    <w:rsid w:val="00D2631E"/>
    <w:rsid w:val="00D26324"/>
    <w:rsid w:val="00D3608A"/>
    <w:rsid w:val="00D36628"/>
    <w:rsid w:val="00D36A8E"/>
    <w:rsid w:val="00D37A3D"/>
    <w:rsid w:val="00D405DB"/>
    <w:rsid w:val="00D40F12"/>
    <w:rsid w:val="00D410F5"/>
    <w:rsid w:val="00D418D3"/>
    <w:rsid w:val="00D449CF"/>
    <w:rsid w:val="00D47132"/>
    <w:rsid w:val="00D47726"/>
    <w:rsid w:val="00D507CA"/>
    <w:rsid w:val="00D5341E"/>
    <w:rsid w:val="00D53C70"/>
    <w:rsid w:val="00D604A7"/>
    <w:rsid w:val="00D6174F"/>
    <w:rsid w:val="00D61A54"/>
    <w:rsid w:val="00D63CEF"/>
    <w:rsid w:val="00D63E56"/>
    <w:rsid w:val="00D66038"/>
    <w:rsid w:val="00D660E3"/>
    <w:rsid w:val="00D67AAA"/>
    <w:rsid w:val="00D727AB"/>
    <w:rsid w:val="00D73B06"/>
    <w:rsid w:val="00D73CDB"/>
    <w:rsid w:val="00D77FD0"/>
    <w:rsid w:val="00D80C1B"/>
    <w:rsid w:val="00D84DA9"/>
    <w:rsid w:val="00D85029"/>
    <w:rsid w:val="00D869F6"/>
    <w:rsid w:val="00D871C0"/>
    <w:rsid w:val="00D9187F"/>
    <w:rsid w:val="00D92AB6"/>
    <w:rsid w:val="00D94241"/>
    <w:rsid w:val="00D9781F"/>
    <w:rsid w:val="00DA1956"/>
    <w:rsid w:val="00DA2937"/>
    <w:rsid w:val="00DA52EC"/>
    <w:rsid w:val="00DA6EA5"/>
    <w:rsid w:val="00DA72D2"/>
    <w:rsid w:val="00DB0C81"/>
    <w:rsid w:val="00DB126A"/>
    <w:rsid w:val="00DB36BD"/>
    <w:rsid w:val="00DB3D4F"/>
    <w:rsid w:val="00DB7D68"/>
    <w:rsid w:val="00DB7E70"/>
    <w:rsid w:val="00DC1702"/>
    <w:rsid w:val="00DC1C41"/>
    <w:rsid w:val="00DC4504"/>
    <w:rsid w:val="00DC6000"/>
    <w:rsid w:val="00DD00B2"/>
    <w:rsid w:val="00DD285B"/>
    <w:rsid w:val="00DE0DF1"/>
    <w:rsid w:val="00DE1B4E"/>
    <w:rsid w:val="00DE29DF"/>
    <w:rsid w:val="00DE3F84"/>
    <w:rsid w:val="00DE4B72"/>
    <w:rsid w:val="00DE75CB"/>
    <w:rsid w:val="00DE7B0C"/>
    <w:rsid w:val="00DF1C85"/>
    <w:rsid w:val="00DF49B1"/>
    <w:rsid w:val="00DF770D"/>
    <w:rsid w:val="00E00788"/>
    <w:rsid w:val="00E02B5D"/>
    <w:rsid w:val="00E07508"/>
    <w:rsid w:val="00E11A6F"/>
    <w:rsid w:val="00E14B69"/>
    <w:rsid w:val="00E17502"/>
    <w:rsid w:val="00E17571"/>
    <w:rsid w:val="00E20B36"/>
    <w:rsid w:val="00E213DC"/>
    <w:rsid w:val="00E277D1"/>
    <w:rsid w:val="00E3040A"/>
    <w:rsid w:val="00E304F8"/>
    <w:rsid w:val="00E31614"/>
    <w:rsid w:val="00E31C87"/>
    <w:rsid w:val="00E3541A"/>
    <w:rsid w:val="00E37FD2"/>
    <w:rsid w:val="00E40130"/>
    <w:rsid w:val="00E41987"/>
    <w:rsid w:val="00E44305"/>
    <w:rsid w:val="00E444D7"/>
    <w:rsid w:val="00E44AC8"/>
    <w:rsid w:val="00E46A8E"/>
    <w:rsid w:val="00E52AC7"/>
    <w:rsid w:val="00E52CA5"/>
    <w:rsid w:val="00E52E0D"/>
    <w:rsid w:val="00E54BB7"/>
    <w:rsid w:val="00E54E88"/>
    <w:rsid w:val="00E55B11"/>
    <w:rsid w:val="00E56369"/>
    <w:rsid w:val="00E569A4"/>
    <w:rsid w:val="00E56DD8"/>
    <w:rsid w:val="00E57DB8"/>
    <w:rsid w:val="00E61E37"/>
    <w:rsid w:val="00E61F35"/>
    <w:rsid w:val="00E63BA5"/>
    <w:rsid w:val="00E65BEB"/>
    <w:rsid w:val="00E66BE9"/>
    <w:rsid w:val="00E70911"/>
    <w:rsid w:val="00E73546"/>
    <w:rsid w:val="00E73913"/>
    <w:rsid w:val="00E745EE"/>
    <w:rsid w:val="00E75B5F"/>
    <w:rsid w:val="00E80F99"/>
    <w:rsid w:val="00E8400D"/>
    <w:rsid w:val="00E850F7"/>
    <w:rsid w:val="00E85F88"/>
    <w:rsid w:val="00E86EC2"/>
    <w:rsid w:val="00E87195"/>
    <w:rsid w:val="00E87612"/>
    <w:rsid w:val="00E9121D"/>
    <w:rsid w:val="00E9565A"/>
    <w:rsid w:val="00E95C1C"/>
    <w:rsid w:val="00EA1F22"/>
    <w:rsid w:val="00EA27C8"/>
    <w:rsid w:val="00EA632C"/>
    <w:rsid w:val="00EA6D32"/>
    <w:rsid w:val="00EA7C73"/>
    <w:rsid w:val="00EB0C98"/>
    <w:rsid w:val="00EB1889"/>
    <w:rsid w:val="00EB1B28"/>
    <w:rsid w:val="00EC018F"/>
    <w:rsid w:val="00EC0ED4"/>
    <w:rsid w:val="00EC172C"/>
    <w:rsid w:val="00EC1860"/>
    <w:rsid w:val="00EC27E4"/>
    <w:rsid w:val="00EC3B27"/>
    <w:rsid w:val="00EC5CA1"/>
    <w:rsid w:val="00EC7BA6"/>
    <w:rsid w:val="00ED0BB8"/>
    <w:rsid w:val="00ED0CC2"/>
    <w:rsid w:val="00ED0FD3"/>
    <w:rsid w:val="00ED26E5"/>
    <w:rsid w:val="00ED4136"/>
    <w:rsid w:val="00ED4F9A"/>
    <w:rsid w:val="00ED59B4"/>
    <w:rsid w:val="00ED70E0"/>
    <w:rsid w:val="00EE1FE6"/>
    <w:rsid w:val="00EE3CE3"/>
    <w:rsid w:val="00EE66B4"/>
    <w:rsid w:val="00EE74B5"/>
    <w:rsid w:val="00EF16F2"/>
    <w:rsid w:val="00EF3FBF"/>
    <w:rsid w:val="00EF5587"/>
    <w:rsid w:val="00EF7B69"/>
    <w:rsid w:val="00F0092F"/>
    <w:rsid w:val="00F018A6"/>
    <w:rsid w:val="00F02307"/>
    <w:rsid w:val="00F10403"/>
    <w:rsid w:val="00F11900"/>
    <w:rsid w:val="00F15FB5"/>
    <w:rsid w:val="00F21C4C"/>
    <w:rsid w:val="00F2323F"/>
    <w:rsid w:val="00F2376B"/>
    <w:rsid w:val="00F26DEF"/>
    <w:rsid w:val="00F271E0"/>
    <w:rsid w:val="00F27EBB"/>
    <w:rsid w:val="00F3057E"/>
    <w:rsid w:val="00F31A31"/>
    <w:rsid w:val="00F3378F"/>
    <w:rsid w:val="00F351C9"/>
    <w:rsid w:val="00F40975"/>
    <w:rsid w:val="00F445B3"/>
    <w:rsid w:val="00F50D2E"/>
    <w:rsid w:val="00F576CD"/>
    <w:rsid w:val="00F61B44"/>
    <w:rsid w:val="00F64907"/>
    <w:rsid w:val="00F64D3C"/>
    <w:rsid w:val="00F64F43"/>
    <w:rsid w:val="00F65DC7"/>
    <w:rsid w:val="00F67864"/>
    <w:rsid w:val="00F71917"/>
    <w:rsid w:val="00F71EE4"/>
    <w:rsid w:val="00F720E1"/>
    <w:rsid w:val="00F76141"/>
    <w:rsid w:val="00F81FC2"/>
    <w:rsid w:val="00F8222B"/>
    <w:rsid w:val="00F8280C"/>
    <w:rsid w:val="00F83255"/>
    <w:rsid w:val="00F866D9"/>
    <w:rsid w:val="00F86A06"/>
    <w:rsid w:val="00F86A19"/>
    <w:rsid w:val="00F870E4"/>
    <w:rsid w:val="00F876BF"/>
    <w:rsid w:val="00F93B96"/>
    <w:rsid w:val="00F9545B"/>
    <w:rsid w:val="00FA044E"/>
    <w:rsid w:val="00FA22DA"/>
    <w:rsid w:val="00FA7224"/>
    <w:rsid w:val="00FA79F3"/>
    <w:rsid w:val="00FB5536"/>
    <w:rsid w:val="00FB6DD7"/>
    <w:rsid w:val="00FB6E6C"/>
    <w:rsid w:val="00FB7130"/>
    <w:rsid w:val="00FC0A4F"/>
    <w:rsid w:val="00FC35ED"/>
    <w:rsid w:val="00FC4B93"/>
    <w:rsid w:val="00FC5782"/>
    <w:rsid w:val="00FC669A"/>
    <w:rsid w:val="00FC72E2"/>
    <w:rsid w:val="00FD1BC8"/>
    <w:rsid w:val="00FD23F4"/>
    <w:rsid w:val="00FD2B23"/>
    <w:rsid w:val="00FD6308"/>
    <w:rsid w:val="00FD6762"/>
    <w:rsid w:val="00FE12B7"/>
    <w:rsid w:val="00FE325C"/>
    <w:rsid w:val="00FE337D"/>
    <w:rsid w:val="00FE594D"/>
    <w:rsid w:val="00FE5C3C"/>
    <w:rsid w:val="00FE774D"/>
    <w:rsid w:val="00FE7B3F"/>
    <w:rsid w:val="00FF0330"/>
    <w:rsid w:val="00FF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460E7"/>
  <w15:docId w15:val="{63FCC4A5-8406-4CF5-B5E8-41AE2368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E4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56B43"/>
    <w:pPr>
      <w:keepNext/>
      <w:spacing w:after="0" w:line="240" w:lineRule="auto"/>
      <w:ind w:firstLine="720"/>
      <w:jc w:val="both"/>
      <w:outlineLvl w:val="0"/>
    </w:pPr>
    <w:rPr>
      <w:rFonts w:ascii="Times New Roman" w:hAnsi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Без интервала1"/>
    <w:aliases w:val="для таблиц,Без интервала2,No Spacing,Без интервала11"/>
    <w:link w:val="a4"/>
    <w:qFormat/>
    <w:rsid w:val="003D427E"/>
    <w:pPr>
      <w:suppressAutoHyphens/>
    </w:pPr>
    <w:rPr>
      <w:rFonts w:eastAsia="Calibri"/>
      <w:sz w:val="22"/>
      <w:szCs w:val="22"/>
      <w:lang w:eastAsia="ar-SA"/>
    </w:rPr>
  </w:style>
  <w:style w:type="character" w:customStyle="1" w:styleId="a4">
    <w:name w:val="Без интервала Знак"/>
    <w:aliases w:val="для таблиц Знак,Без интервала2 Знак,No Spacing Знак,Без интервала1 Знак"/>
    <w:link w:val="11"/>
    <w:locked/>
    <w:rsid w:val="003D427E"/>
    <w:rPr>
      <w:rFonts w:eastAsia="Calibri"/>
      <w:sz w:val="22"/>
      <w:szCs w:val="22"/>
      <w:lang w:eastAsia="ar-SA" w:bidi="ar-SA"/>
    </w:rPr>
  </w:style>
  <w:style w:type="character" w:styleId="a5">
    <w:name w:val="Hyperlink"/>
    <w:rsid w:val="003D427E"/>
    <w:rPr>
      <w:color w:val="000080"/>
      <w:u w:val="single"/>
    </w:rPr>
  </w:style>
  <w:style w:type="character" w:customStyle="1" w:styleId="s10">
    <w:name w:val="s_10"/>
    <w:basedOn w:val="a0"/>
    <w:rsid w:val="003D427E"/>
  </w:style>
  <w:style w:type="paragraph" w:customStyle="1" w:styleId="s22">
    <w:name w:val="s_22"/>
    <w:basedOn w:val="a"/>
    <w:rsid w:val="003D42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A66E0D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styleId="a6">
    <w:name w:val="Body Text"/>
    <w:basedOn w:val="a"/>
    <w:link w:val="a7"/>
    <w:rsid w:val="009875FF"/>
    <w:pPr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9875FF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6B4F9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ED0BB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ED0BB8"/>
    <w:rPr>
      <w:rFonts w:ascii="Times New Roman" w:hAnsi="Times New Roman"/>
    </w:rPr>
  </w:style>
  <w:style w:type="paragraph" w:styleId="2">
    <w:name w:val="Body Text 2"/>
    <w:basedOn w:val="a"/>
    <w:link w:val="20"/>
    <w:uiPriority w:val="99"/>
    <w:semiHidden/>
    <w:unhideWhenUsed/>
    <w:rsid w:val="00ED0BB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D0BB8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rsid w:val="00C56B43"/>
    <w:rPr>
      <w:rFonts w:ascii="Times New Roman" w:hAnsi="Times New Roman"/>
      <w:bCs/>
      <w:sz w:val="28"/>
      <w:szCs w:val="28"/>
    </w:rPr>
  </w:style>
  <w:style w:type="paragraph" w:customStyle="1" w:styleId="21">
    <w:name w:val="Основной текст 21"/>
    <w:basedOn w:val="a"/>
    <w:uiPriority w:val="99"/>
    <w:rsid w:val="00C56B43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paragraph" w:customStyle="1" w:styleId="ConsPlusNormal">
    <w:name w:val="ConsPlusNormal"/>
    <w:rsid w:val="009403D6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506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unhideWhenUsed/>
    <w:rsid w:val="00ED59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D59B4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ED59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D59B4"/>
    <w:rPr>
      <w:sz w:val="22"/>
      <w:szCs w:val="22"/>
    </w:rPr>
  </w:style>
  <w:style w:type="paragraph" w:styleId="af">
    <w:name w:val="No Spacing"/>
    <w:uiPriority w:val="1"/>
    <w:qFormat/>
    <w:rsid w:val="00991B67"/>
    <w:rPr>
      <w:rFonts w:eastAsia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01157F"/>
    <w:pPr>
      <w:autoSpaceDE w:val="0"/>
      <w:autoSpaceDN w:val="0"/>
      <w:adjustRightInd w:val="0"/>
    </w:pPr>
    <w:rPr>
      <w:rFonts w:ascii="Times New Roman" w:eastAsia="Calibri" w:hAnsi="Times New Roman"/>
      <w:sz w:val="26"/>
      <w:szCs w:val="26"/>
    </w:rPr>
  </w:style>
  <w:style w:type="paragraph" w:styleId="af0">
    <w:name w:val="Normal (Web)"/>
    <w:basedOn w:val="a"/>
    <w:uiPriority w:val="99"/>
    <w:semiHidden/>
    <w:unhideWhenUsed/>
    <w:rsid w:val="00BE1D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rice-value-string">
    <w:name w:val="price-value-string"/>
    <w:basedOn w:val="a0"/>
    <w:rsid w:val="00BE1DA8"/>
  </w:style>
  <w:style w:type="character" w:customStyle="1" w:styleId="js-item-price">
    <w:name w:val="js-item-price"/>
    <w:basedOn w:val="a0"/>
    <w:rsid w:val="00BE1DA8"/>
  </w:style>
  <w:style w:type="character" w:customStyle="1" w:styleId="fontarial-rub">
    <w:name w:val="font_arial-rub"/>
    <w:basedOn w:val="a0"/>
    <w:rsid w:val="00BE1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5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3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59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1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71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0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1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9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8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8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7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34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6C74C3FF39597EE0F880F46B88C9E862546FB3AC70F712EFCC2D554A2E602FAB0BEBE4584E449Bh3v9I" TargetMode="External"/><Relationship Id="rId13" Type="http://schemas.openxmlformats.org/officeDocument/2006/relationships/hyperlink" Target="consultantplus://offline/ref=D51DA3976D7D3BADD92197AE27CDD83B9131175DAEE782C72706D65F09A323C8C3E02B62a35D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1DA3976D7D3BADD9218BA437CDD83B953A4103FBEC88927F598F1D4EAA299C80A62Fa655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5ACC9E5A4FA31BB22CB1FFD9733661CE475CC71AE313C650212BF68A7AE932D7981B2369F664B34B4788BED697F2737023BE23A3F4A8E9v465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35ACC9E5A4FA31BB22CB1FFD9733661CF465BCB1AED13C650212BF68A7AE932D7981B2369F767B3474788BED697F2737023BE23A3F4A8E9v46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5ACC9E5A4FA31BB22CB1FFD9733661CE475CC71AE313C650212BF68A7AE932D7981B2368F06FB8161D98BA9FC3F76C783BA027BDF4vA69I" TargetMode="External"/><Relationship Id="rId14" Type="http://schemas.openxmlformats.org/officeDocument/2006/relationships/hyperlink" Target="consultantplus://offline/ref=D51DA3976D7D3BADD92197AE27CDD83B9131175DAEE782C72706D65F09A323C8C3E02B6639E0CDDDaF5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90373-5800-439D-8576-1A46AFAC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User-ПК</dc:creator>
  <cp:lastModifiedBy>Эко</cp:lastModifiedBy>
  <cp:revision>4</cp:revision>
  <cp:lastPrinted>2022-06-16T17:25:00Z</cp:lastPrinted>
  <dcterms:created xsi:type="dcterms:W3CDTF">2023-03-21T11:06:00Z</dcterms:created>
  <dcterms:modified xsi:type="dcterms:W3CDTF">2023-11-20T11:33:00Z</dcterms:modified>
</cp:coreProperties>
</file>